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F871" w14:textId="77777777" w:rsidR="009F3468" w:rsidRPr="00B72BDE" w:rsidRDefault="009F3468">
      <w:pPr>
        <w:rPr>
          <w:rFonts w:ascii="Arial" w:hAnsi="Arial" w:cs="Arial"/>
          <w:b/>
        </w:rPr>
      </w:pPr>
      <w:r w:rsidRPr="00B72BDE">
        <w:rPr>
          <w:rFonts w:ascii="Arial" w:hAnsi="Arial" w:cs="Arial"/>
          <w:b/>
          <w:noProof/>
          <w:lang w:eastAsia="pl-PL"/>
        </w:rPr>
        <w:drawing>
          <wp:inline distT="0" distB="0" distL="0" distR="0" wp14:anchorId="56D4711C" wp14:editId="2F0413C4">
            <wp:extent cx="8486775" cy="536257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FCD188" w14:textId="77777777" w:rsidR="00823DDB" w:rsidRPr="00B72BDE" w:rsidRDefault="00823DDB">
      <w:pPr>
        <w:rPr>
          <w:rFonts w:ascii="Arial" w:hAnsi="Arial" w:cs="Arial"/>
          <w:b/>
        </w:rPr>
      </w:pPr>
    </w:p>
    <w:p w14:paraId="10FF1704" w14:textId="77777777" w:rsidR="00D01FA1" w:rsidRDefault="00D01FA1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522A84E" w14:textId="77777777" w:rsidR="003E516E" w:rsidRDefault="00823DDB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72BDE">
        <w:rPr>
          <w:rFonts w:ascii="Arial" w:hAnsi="Arial" w:cs="Arial"/>
        </w:rPr>
        <w:t>W „rankingu” wszystkich czynników utrudniających pracę w przeciwdziałaniu przemocy w rodzinie i udzielaniu pomocy rodzinom doświadczającym przemocy dominują te dotyczące osób stosujących przemoc: uzależnienie bądź nadużywanie alkoholu i niepodejmowanie</w:t>
      </w:r>
      <w:r w:rsidR="00D01FA1">
        <w:rPr>
          <w:rFonts w:ascii="Arial" w:hAnsi="Arial" w:cs="Arial"/>
        </w:rPr>
        <w:t xml:space="preserve"> leczenia przez te osoby oraz </w:t>
      </w:r>
      <w:r w:rsidRPr="00B72BDE">
        <w:rPr>
          <w:rFonts w:ascii="Arial" w:hAnsi="Arial" w:cs="Arial"/>
        </w:rPr>
        <w:t xml:space="preserve">brak </w:t>
      </w:r>
      <w:r w:rsidR="003E516E" w:rsidRPr="00B72BDE">
        <w:rPr>
          <w:rFonts w:ascii="Arial" w:hAnsi="Arial" w:cs="Arial"/>
        </w:rPr>
        <w:t xml:space="preserve">ich </w:t>
      </w:r>
      <w:r w:rsidRPr="00B72BDE">
        <w:rPr>
          <w:rFonts w:ascii="Arial" w:hAnsi="Arial" w:cs="Arial"/>
        </w:rPr>
        <w:t xml:space="preserve">współpracy z instytucjami interwencyjnymi i pomocowymi, wynikający z </w:t>
      </w:r>
      <w:r w:rsidR="003E516E" w:rsidRPr="00B72BDE">
        <w:rPr>
          <w:rFonts w:ascii="Arial" w:hAnsi="Arial" w:cs="Arial"/>
        </w:rPr>
        <w:t xml:space="preserve">ich </w:t>
      </w:r>
      <w:r w:rsidRPr="00B72BDE">
        <w:rPr>
          <w:rFonts w:ascii="Arial" w:hAnsi="Arial" w:cs="Arial"/>
        </w:rPr>
        <w:t>poczucia bezk</w:t>
      </w:r>
      <w:r w:rsidR="002F1E6E" w:rsidRPr="00B72BDE">
        <w:rPr>
          <w:rFonts w:ascii="Arial" w:hAnsi="Arial" w:cs="Arial"/>
        </w:rPr>
        <w:t>arności</w:t>
      </w:r>
      <w:r w:rsidR="003E516E" w:rsidRPr="00B72BDE">
        <w:rPr>
          <w:rFonts w:ascii="Arial" w:hAnsi="Arial" w:cs="Arial"/>
        </w:rPr>
        <w:t xml:space="preserve"> za</w:t>
      </w:r>
      <w:r w:rsidR="00872ADD">
        <w:rPr>
          <w:rFonts w:ascii="Arial" w:hAnsi="Arial" w:cs="Arial"/>
        </w:rPr>
        <w:t> </w:t>
      </w:r>
      <w:r w:rsidR="003E516E" w:rsidRPr="00B72BDE">
        <w:rPr>
          <w:rFonts w:ascii="Arial" w:hAnsi="Arial" w:cs="Arial"/>
        </w:rPr>
        <w:t xml:space="preserve">stosowanie przemocy, co jest skutkiem </w:t>
      </w:r>
      <w:r w:rsidR="002F1E6E" w:rsidRPr="00B72BDE">
        <w:rPr>
          <w:rFonts w:ascii="Arial" w:hAnsi="Arial" w:cs="Arial"/>
        </w:rPr>
        <w:t>braku stosowania zobowiąz</w:t>
      </w:r>
      <w:r w:rsidR="00C34214" w:rsidRPr="00B72BDE">
        <w:rPr>
          <w:rFonts w:ascii="Arial" w:hAnsi="Arial" w:cs="Arial"/>
        </w:rPr>
        <w:t>ań</w:t>
      </w:r>
      <w:r w:rsidR="002F1E6E" w:rsidRPr="00B72BDE">
        <w:rPr>
          <w:rFonts w:ascii="Arial" w:hAnsi="Arial" w:cs="Arial"/>
        </w:rPr>
        <w:t xml:space="preserve"> </w:t>
      </w:r>
      <w:r w:rsidR="003E516E" w:rsidRPr="00B72BDE">
        <w:rPr>
          <w:rFonts w:ascii="Arial" w:hAnsi="Arial" w:cs="Arial"/>
        </w:rPr>
        <w:t xml:space="preserve">sprawców przemocy </w:t>
      </w:r>
      <w:r w:rsidR="002F1E6E" w:rsidRPr="00B72BDE">
        <w:rPr>
          <w:rFonts w:ascii="Arial" w:hAnsi="Arial" w:cs="Arial"/>
        </w:rPr>
        <w:t>do udziału w oddziały</w:t>
      </w:r>
      <w:r w:rsidR="003E516E" w:rsidRPr="00B72BDE">
        <w:rPr>
          <w:rFonts w:ascii="Arial" w:hAnsi="Arial" w:cs="Arial"/>
        </w:rPr>
        <w:t>waniach korekcyjno-edukacyjnych. Osoby te nie przyjmują</w:t>
      </w:r>
      <w:r w:rsidR="002F1E6E" w:rsidRPr="00B72BDE">
        <w:rPr>
          <w:rFonts w:ascii="Arial" w:hAnsi="Arial" w:cs="Arial"/>
        </w:rPr>
        <w:t xml:space="preserve"> do wiadomości swojego sprawstwa przemocy. </w:t>
      </w:r>
    </w:p>
    <w:p w14:paraId="3D9F867D" w14:textId="77777777" w:rsidR="00B72BDE" w:rsidRPr="00B72BDE" w:rsidRDefault="00B72BDE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BF72E32" w14:textId="77777777" w:rsidR="00823DDB" w:rsidRDefault="002F1E6E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72BDE">
        <w:rPr>
          <w:rFonts w:ascii="Arial" w:hAnsi="Arial" w:cs="Arial"/>
        </w:rPr>
        <w:t xml:space="preserve">Kolejna grupa czynników dotyczy nadmiernego obciążenia pracowników socjalnych zadaniami i odpowiedzialnością za całokształt </w:t>
      </w:r>
      <w:r w:rsidR="003E516E" w:rsidRPr="00B72BDE">
        <w:rPr>
          <w:rFonts w:ascii="Arial" w:hAnsi="Arial" w:cs="Arial"/>
        </w:rPr>
        <w:t>działań</w:t>
      </w:r>
      <w:r w:rsidRPr="00B72BDE">
        <w:rPr>
          <w:rFonts w:ascii="Arial" w:hAnsi="Arial" w:cs="Arial"/>
        </w:rPr>
        <w:t xml:space="preserve"> w tym zakresie. Odpowiedzialność i obciążenie </w:t>
      </w:r>
      <w:r w:rsidR="00C34214" w:rsidRPr="00B72BDE">
        <w:rPr>
          <w:rFonts w:ascii="Arial" w:hAnsi="Arial" w:cs="Arial"/>
        </w:rPr>
        <w:t xml:space="preserve">środowiska pomocy społecznej </w:t>
      </w:r>
      <w:r w:rsidRPr="00B72BDE">
        <w:rPr>
          <w:rFonts w:ascii="Arial" w:hAnsi="Arial" w:cs="Arial"/>
        </w:rPr>
        <w:t xml:space="preserve">uznane jest za standard w podziale zadań zarówno przez lokalne władze i kierownictwo ops, jak również przez przedstawicieli innych podmiotów wchodzących w skład systemu przeciwdziałania przemocy, w tym zespołów interdyscyplinarnych. Wyznacznikiem tego – jak wskazują gminy – jest </w:t>
      </w:r>
      <w:r w:rsidR="003E516E" w:rsidRPr="00B72BDE">
        <w:rPr>
          <w:rFonts w:ascii="Arial" w:hAnsi="Arial" w:cs="Arial"/>
        </w:rPr>
        <w:t xml:space="preserve">stanowienie nadzoru i kontroli w stosunku do instytucji pomocy społecznej, natomiast inne podmioty nie są poddane bezpośredniemu nadzorowi. </w:t>
      </w:r>
    </w:p>
    <w:p w14:paraId="44B40443" w14:textId="77777777" w:rsidR="00B72BDE" w:rsidRPr="00B72BDE" w:rsidRDefault="00B72BDE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9145ED9" w14:textId="77777777" w:rsidR="003E516E" w:rsidRDefault="003E516E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72BDE">
        <w:rPr>
          <w:rFonts w:ascii="Arial" w:hAnsi="Arial" w:cs="Arial"/>
        </w:rPr>
        <w:t xml:space="preserve">W następnej </w:t>
      </w:r>
      <w:r w:rsidR="0045716D" w:rsidRPr="00B72BDE">
        <w:rPr>
          <w:rFonts w:ascii="Arial" w:hAnsi="Arial" w:cs="Arial"/>
        </w:rPr>
        <w:t xml:space="preserve">kolejności </w:t>
      </w:r>
      <w:r w:rsidRPr="00B72BDE">
        <w:rPr>
          <w:rFonts w:ascii="Arial" w:hAnsi="Arial" w:cs="Arial"/>
        </w:rPr>
        <w:t>wyniki ukazują niską aktywność</w:t>
      </w:r>
      <w:r w:rsidR="00310421" w:rsidRPr="00B72BDE">
        <w:rPr>
          <w:rFonts w:ascii="Arial" w:hAnsi="Arial" w:cs="Arial"/>
        </w:rPr>
        <w:t xml:space="preserve"> osób doświadczających przemocy </w:t>
      </w:r>
      <w:r w:rsidRPr="00B72BDE">
        <w:rPr>
          <w:rFonts w:ascii="Arial" w:hAnsi="Arial" w:cs="Arial"/>
        </w:rPr>
        <w:t xml:space="preserve"> we współdziałaniu z instytucjami pomocy oraz małą motywację i wiarę </w:t>
      </w:r>
      <w:r w:rsidR="00310421" w:rsidRPr="00B72BDE">
        <w:rPr>
          <w:rFonts w:ascii="Arial" w:hAnsi="Arial" w:cs="Arial"/>
        </w:rPr>
        <w:t>tych o</w:t>
      </w:r>
      <w:r w:rsidRPr="00B72BDE">
        <w:rPr>
          <w:rFonts w:ascii="Arial" w:hAnsi="Arial" w:cs="Arial"/>
        </w:rPr>
        <w:t>sób</w:t>
      </w:r>
      <w:r w:rsidR="0045716D" w:rsidRPr="00B72BDE">
        <w:rPr>
          <w:rFonts w:ascii="Arial" w:hAnsi="Arial" w:cs="Arial"/>
        </w:rPr>
        <w:t xml:space="preserve"> w możliwość i skuteczność zmiany sytuacji rodzinnej, a także niski poziom identyfikacji z zadaniami</w:t>
      </w:r>
      <w:r w:rsidR="00310421" w:rsidRPr="00B72BDE">
        <w:rPr>
          <w:rFonts w:ascii="Arial" w:hAnsi="Arial" w:cs="Arial"/>
        </w:rPr>
        <w:t xml:space="preserve"> i</w:t>
      </w:r>
      <w:r w:rsidR="0045716D" w:rsidRPr="00B72BDE">
        <w:rPr>
          <w:rFonts w:ascii="Arial" w:hAnsi="Arial" w:cs="Arial"/>
        </w:rPr>
        <w:t xml:space="preserve"> niską aktywność członków ZI/GR do współdziałania oraz brak środków na działania ZI i GR.</w:t>
      </w:r>
    </w:p>
    <w:p w14:paraId="2D8782E0" w14:textId="77777777" w:rsidR="00B72BDE" w:rsidRPr="00B72BDE" w:rsidRDefault="00B72BDE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2B48F43" w14:textId="77777777" w:rsidR="00310421" w:rsidRPr="00B72BDE" w:rsidRDefault="00310421" w:rsidP="00D01FA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72BDE">
        <w:rPr>
          <w:rFonts w:ascii="Arial" w:hAnsi="Arial" w:cs="Arial"/>
        </w:rPr>
        <w:t>W najmniejszym stopniu wskazywano na formalno-prawne aspekty funkcjonowania systemu przeciwdziałania przemocy (struktury, przepisy prawa) – jako na czynniki utrudniając</w:t>
      </w:r>
      <w:r w:rsidR="00C34214" w:rsidRPr="00B72BDE">
        <w:rPr>
          <w:rFonts w:ascii="Arial" w:hAnsi="Arial" w:cs="Arial"/>
        </w:rPr>
        <w:t>e prowadzenie działań z tego zak</w:t>
      </w:r>
      <w:r w:rsidRPr="00B72BDE">
        <w:rPr>
          <w:rFonts w:ascii="Arial" w:hAnsi="Arial" w:cs="Arial"/>
        </w:rPr>
        <w:t xml:space="preserve">resu. </w:t>
      </w:r>
    </w:p>
    <w:p w14:paraId="23E8C68C" w14:textId="77777777" w:rsidR="00310421" w:rsidRDefault="00310421">
      <w:pPr>
        <w:rPr>
          <w:rFonts w:ascii="Arial" w:hAnsi="Arial" w:cs="Arial"/>
          <w:b/>
        </w:rPr>
      </w:pPr>
    </w:p>
    <w:p w14:paraId="3415AE18" w14:textId="77777777" w:rsidR="00872ADD" w:rsidRDefault="00872ADD">
      <w:pPr>
        <w:rPr>
          <w:rFonts w:ascii="Arial" w:hAnsi="Arial" w:cs="Arial"/>
          <w:b/>
        </w:rPr>
      </w:pPr>
    </w:p>
    <w:p w14:paraId="3EC4A244" w14:textId="77777777" w:rsidR="00872ADD" w:rsidRDefault="00872ADD">
      <w:pPr>
        <w:rPr>
          <w:rFonts w:ascii="Arial" w:hAnsi="Arial" w:cs="Arial"/>
          <w:b/>
        </w:rPr>
      </w:pPr>
    </w:p>
    <w:p w14:paraId="1891D27D" w14:textId="77777777" w:rsidR="00872ADD" w:rsidRDefault="00872ADD">
      <w:pPr>
        <w:rPr>
          <w:rFonts w:ascii="Arial" w:hAnsi="Arial" w:cs="Arial"/>
          <w:b/>
        </w:rPr>
      </w:pPr>
    </w:p>
    <w:p w14:paraId="2D44B956" w14:textId="77777777" w:rsidR="00D01FA1" w:rsidRPr="00B72BDE" w:rsidRDefault="00310421" w:rsidP="00872ADD">
      <w:pPr>
        <w:ind w:firstLine="708"/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lastRenderedPageBreak/>
        <w:t>Wyniki ilościowe wskazań przez gminy w poszczególnych grupach czynników utrudniających – przedstawiają się następująco:</w:t>
      </w:r>
    </w:p>
    <w:p w14:paraId="4086ED5C" w14:textId="77777777" w:rsidR="00BD0F93" w:rsidRPr="00B72BDE" w:rsidRDefault="004A5346">
      <w:pPr>
        <w:rPr>
          <w:rFonts w:ascii="Arial" w:hAnsi="Arial" w:cs="Arial"/>
        </w:rPr>
      </w:pPr>
      <w:r w:rsidRPr="00B72BDE">
        <w:rPr>
          <w:rFonts w:ascii="Arial" w:hAnsi="Arial" w:cs="Arial"/>
          <w:b/>
        </w:rPr>
        <w:t>Ochrona i pomoc osobom doświadczającym przemocy w rodzinie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808"/>
        <w:gridCol w:w="2437"/>
        <w:gridCol w:w="2268"/>
        <w:gridCol w:w="1985"/>
        <w:gridCol w:w="1984"/>
      </w:tblGrid>
      <w:tr w:rsidR="004A5346" w:rsidRPr="00B72BDE" w14:paraId="059B9D11" w14:textId="77777777" w:rsidTr="00B72BDE">
        <w:trPr>
          <w:trHeight w:val="708"/>
        </w:trPr>
        <w:tc>
          <w:tcPr>
            <w:tcW w:w="1985" w:type="dxa"/>
          </w:tcPr>
          <w:p w14:paraId="134CC974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Sformalizowanie pomocy, konieczność nadmiernego dokumentowania, biurokracja   </w:t>
            </w:r>
          </w:p>
          <w:p w14:paraId="03D91141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14:paraId="3977A13D" w14:textId="77777777" w:rsidR="00B72BDE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Niska aktywność instytucji/przedstawicieli zobowiązanych do działania w ramach NK </w:t>
            </w:r>
          </w:p>
          <w:p w14:paraId="3D716499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w ZI/GR</w:t>
            </w:r>
          </w:p>
        </w:tc>
        <w:tc>
          <w:tcPr>
            <w:tcW w:w="2437" w:type="dxa"/>
          </w:tcPr>
          <w:p w14:paraId="422D0757" w14:textId="77777777" w:rsidR="004A5346" w:rsidRPr="00A3577E" w:rsidRDefault="004A5346" w:rsidP="003104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Niska aktywność ODP do współpracy (z uwagi na dużą liczbę osób zaangaż</w:t>
            </w:r>
            <w:r w:rsidR="00B72BDE" w:rsidRPr="00A3577E">
              <w:rPr>
                <w:rFonts w:ascii="Arial" w:hAnsi="Arial" w:cs="Arial"/>
                <w:b/>
                <w:sz w:val="20"/>
                <w:szCs w:val="20"/>
              </w:rPr>
              <w:t>owanych</w:t>
            </w: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 w pomoc, liczne wizyty w domu…)</w:t>
            </w:r>
          </w:p>
        </w:tc>
        <w:tc>
          <w:tcPr>
            <w:tcW w:w="2268" w:type="dxa"/>
          </w:tcPr>
          <w:p w14:paraId="547F7291" w14:textId="77777777" w:rsidR="004A5346" w:rsidRPr="00A3577E" w:rsidRDefault="004A5346" w:rsidP="00B72BDE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Nieskuteczność lub brak orzekania środków prawnych, brak wiary w pomoc</w:t>
            </w:r>
          </w:p>
        </w:tc>
        <w:tc>
          <w:tcPr>
            <w:tcW w:w="1985" w:type="dxa"/>
          </w:tcPr>
          <w:p w14:paraId="385AF5F9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Brak specjalistów lub trudności z dostępem do nich     </w:t>
            </w:r>
          </w:p>
        </w:tc>
        <w:tc>
          <w:tcPr>
            <w:tcW w:w="1984" w:type="dxa"/>
          </w:tcPr>
          <w:p w14:paraId="149B2E5F" w14:textId="77777777" w:rsidR="00B72BDE" w:rsidRPr="00B72BD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DE">
              <w:rPr>
                <w:rFonts w:ascii="Arial" w:hAnsi="Arial" w:cs="Arial"/>
                <w:b/>
                <w:sz w:val="20"/>
                <w:szCs w:val="20"/>
              </w:rPr>
              <w:t xml:space="preserve">Inne w tym związane </w:t>
            </w:r>
          </w:p>
          <w:p w14:paraId="204EAEFB" w14:textId="77777777" w:rsidR="004A5346" w:rsidRPr="00B72BD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  <w:r w:rsidRPr="00B72BDE">
              <w:rPr>
                <w:rFonts w:ascii="Arial" w:hAnsi="Arial" w:cs="Arial"/>
                <w:b/>
                <w:sz w:val="20"/>
                <w:szCs w:val="20"/>
              </w:rPr>
              <w:t xml:space="preserve">z pandemią     </w:t>
            </w:r>
            <w:r w:rsidRPr="00B72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</w:p>
        </w:tc>
      </w:tr>
      <w:tr w:rsidR="004A5346" w:rsidRPr="00B72BDE" w14:paraId="5F0F5847" w14:textId="77777777" w:rsidTr="00B72BDE">
        <w:tc>
          <w:tcPr>
            <w:tcW w:w="1985" w:type="dxa"/>
          </w:tcPr>
          <w:p w14:paraId="3DE54C66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75</w:t>
            </w:r>
          </w:p>
        </w:tc>
        <w:tc>
          <w:tcPr>
            <w:tcW w:w="2808" w:type="dxa"/>
          </w:tcPr>
          <w:p w14:paraId="20B0B9E0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52</w:t>
            </w:r>
          </w:p>
        </w:tc>
        <w:tc>
          <w:tcPr>
            <w:tcW w:w="2437" w:type="dxa"/>
          </w:tcPr>
          <w:p w14:paraId="36D79187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53</w:t>
            </w:r>
          </w:p>
        </w:tc>
        <w:tc>
          <w:tcPr>
            <w:tcW w:w="2268" w:type="dxa"/>
          </w:tcPr>
          <w:p w14:paraId="06F6C901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65</w:t>
            </w:r>
          </w:p>
        </w:tc>
        <w:tc>
          <w:tcPr>
            <w:tcW w:w="1985" w:type="dxa"/>
          </w:tcPr>
          <w:p w14:paraId="4489E07D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43</w:t>
            </w:r>
          </w:p>
        </w:tc>
        <w:tc>
          <w:tcPr>
            <w:tcW w:w="1984" w:type="dxa"/>
          </w:tcPr>
          <w:p w14:paraId="7875ECEE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</w:t>
            </w:r>
          </w:p>
        </w:tc>
      </w:tr>
    </w:tbl>
    <w:p w14:paraId="6ABA7255" w14:textId="77777777" w:rsidR="004A5346" w:rsidRPr="00B72BDE" w:rsidRDefault="004A5346" w:rsidP="004A5346">
      <w:pPr>
        <w:rPr>
          <w:rFonts w:ascii="Arial" w:hAnsi="Arial" w:cs="Arial"/>
        </w:rPr>
      </w:pPr>
    </w:p>
    <w:p w14:paraId="0DC11F38" w14:textId="77777777" w:rsidR="004A5346" w:rsidRPr="00B72BDE" w:rsidRDefault="004A5346" w:rsidP="004A5346">
      <w:pPr>
        <w:rPr>
          <w:rFonts w:ascii="Arial" w:hAnsi="Arial" w:cs="Arial"/>
        </w:rPr>
      </w:pPr>
    </w:p>
    <w:p w14:paraId="44D74FE1" w14:textId="77777777" w:rsidR="004A5346" w:rsidRPr="00B72BDE" w:rsidRDefault="004A5346" w:rsidP="004A5346">
      <w:pPr>
        <w:rPr>
          <w:rFonts w:ascii="Arial" w:hAnsi="Arial" w:cs="Arial"/>
        </w:rPr>
      </w:pPr>
      <w:r w:rsidRPr="00B72BDE">
        <w:rPr>
          <w:rFonts w:ascii="Arial" w:hAnsi="Arial" w:cs="Arial"/>
          <w:noProof/>
          <w:lang w:eastAsia="pl-PL"/>
        </w:rPr>
        <w:drawing>
          <wp:inline distT="0" distB="0" distL="0" distR="0" wp14:anchorId="4A7722D0" wp14:editId="577F72E2">
            <wp:extent cx="8219209" cy="3200400"/>
            <wp:effectExtent l="0" t="0" r="1079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204ED8" w14:textId="77777777" w:rsidR="004A5346" w:rsidRPr="00B72BDE" w:rsidRDefault="004A5346">
      <w:pPr>
        <w:rPr>
          <w:rFonts w:ascii="Arial" w:hAnsi="Arial" w:cs="Arial"/>
        </w:rPr>
      </w:pPr>
    </w:p>
    <w:p w14:paraId="597D81B8" w14:textId="77777777" w:rsidR="004A5346" w:rsidRPr="00B72BDE" w:rsidRDefault="004A5346">
      <w:pPr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t>Podnoszenie kompetencji służb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552"/>
        <w:gridCol w:w="2126"/>
        <w:gridCol w:w="2126"/>
      </w:tblGrid>
      <w:tr w:rsidR="004A5346" w:rsidRPr="00B72BDE" w14:paraId="69F4C5B3" w14:textId="77777777" w:rsidTr="00B72BDE">
        <w:trPr>
          <w:trHeight w:val="1559"/>
        </w:trPr>
        <w:tc>
          <w:tcPr>
            <w:tcW w:w="2268" w:type="dxa"/>
          </w:tcPr>
          <w:p w14:paraId="3EE65419" w14:textId="77777777" w:rsidR="00B72BDE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Brak identyfikacji </w:t>
            </w:r>
          </w:p>
          <w:p w14:paraId="25351E46" w14:textId="77777777" w:rsidR="004A5346" w:rsidRPr="00A3577E" w:rsidRDefault="00B72BDE" w:rsidP="00B72BDE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4A5346" w:rsidRPr="00A3577E">
              <w:rPr>
                <w:rFonts w:ascii="Arial" w:hAnsi="Arial" w:cs="Arial"/>
                <w:b/>
                <w:sz w:val="20"/>
                <w:szCs w:val="20"/>
              </w:rPr>
              <w:t>zadaniami ustawowymi</w:t>
            </w:r>
          </w:p>
        </w:tc>
        <w:tc>
          <w:tcPr>
            <w:tcW w:w="2268" w:type="dxa"/>
          </w:tcPr>
          <w:p w14:paraId="01D71915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Brak środków</w:t>
            </w:r>
          </w:p>
          <w:p w14:paraId="33E9F034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finansowych na</w:t>
            </w:r>
          </w:p>
          <w:p w14:paraId="30B0CFDD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działania z zakresu</w:t>
            </w:r>
          </w:p>
          <w:p w14:paraId="0A231B05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przeciwdziałania</w:t>
            </w:r>
          </w:p>
          <w:p w14:paraId="7FD03819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przemocy</w:t>
            </w:r>
          </w:p>
        </w:tc>
        <w:tc>
          <w:tcPr>
            <w:tcW w:w="1984" w:type="dxa"/>
          </w:tcPr>
          <w:p w14:paraId="72051A81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Brak środków</w:t>
            </w:r>
          </w:p>
          <w:p w14:paraId="48D6B7C8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finansowych na</w:t>
            </w:r>
          </w:p>
          <w:p w14:paraId="7055434D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szkolenia, system</w:t>
            </w:r>
          </w:p>
          <w:p w14:paraId="1203E466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wsparcia, superwizję...</w:t>
            </w:r>
          </w:p>
          <w:p w14:paraId="3A5DE79C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B1B3F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115FA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Duże obciążenie</w:t>
            </w:r>
          </w:p>
          <w:p w14:paraId="7CD50CB4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głównie pracowników</w:t>
            </w:r>
          </w:p>
          <w:p w14:paraId="14556362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socjalnych zakresem</w:t>
            </w:r>
          </w:p>
          <w:p w14:paraId="2AD2622C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działań - poza przemocą</w:t>
            </w:r>
          </w:p>
          <w:p w14:paraId="640CF4F8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w rodzinie</w:t>
            </w:r>
          </w:p>
          <w:p w14:paraId="601EB6C4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5673E4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Duże obciążenie</w:t>
            </w:r>
          </w:p>
          <w:p w14:paraId="30A8C0E1" w14:textId="77777777" w:rsidR="00B47DD6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emocjonalne </w:t>
            </w:r>
          </w:p>
          <w:p w14:paraId="54FC436A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w związku</w:t>
            </w:r>
          </w:p>
          <w:p w14:paraId="6CB324E1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z wykonywaniem pracy…</w:t>
            </w:r>
          </w:p>
          <w:p w14:paraId="2F9AB0BE" w14:textId="77777777" w:rsidR="004A5346" w:rsidRPr="00A3577E" w:rsidRDefault="004A5346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B3D2B" w14:textId="77777777" w:rsidR="00B47DD6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Inne w tym związane </w:t>
            </w:r>
          </w:p>
          <w:p w14:paraId="7EE673C8" w14:textId="77777777" w:rsidR="004A5346" w:rsidRPr="00A3577E" w:rsidRDefault="004A5346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z pandemią      </w:t>
            </w:r>
          </w:p>
        </w:tc>
      </w:tr>
      <w:tr w:rsidR="004A5346" w:rsidRPr="00B72BDE" w14:paraId="72A11263" w14:textId="77777777" w:rsidTr="00B72BDE">
        <w:tc>
          <w:tcPr>
            <w:tcW w:w="2268" w:type="dxa"/>
          </w:tcPr>
          <w:p w14:paraId="6E516294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63</w:t>
            </w:r>
          </w:p>
        </w:tc>
        <w:tc>
          <w:tcPr>
            <w:tcW w:w="2268" w:type="dxa"/>
          </w:tcPr>
          <w:p w14:paraId="433FBFF3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51</w:t>
            </w:r>
          </w:p>
        </w:tc>
        <w:tc>
          <w:tcPr>
            <w:tcW w:w="1984" w:type="dxa"/>
          </w:tcPr>
          <w:p w14:paraId="7FB3B49A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14:paraId="2C24644B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72</w:t>
            </w:r>
          </w:p>
        </w:tc>
        <w:tc>
          <w:tcPr>
            <w:tcW w:w="2126" w:type="dxa"/>
          </w:tcPr>
          <w:p w14:paraId="0B285DE7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64</w:t>
            </w:r>
          </w:p>
        </w:tc>
        <w:tc>
          <w:tcPr>
            <w:tcW w:w="2126" w:type="dxa"/>
          </w:tcPr>
          <w:p w14:paraId="26A7136D" w14:textId="77777777" w:rsidR="004A5346" w:rsidRPr="00B72BDE" w:rsidRDefault="004A5346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</w:t>
            </w:r>
          </w:p>
        </w:tc>
      </w:tr>
    </w:tbl>
    <w:p w14:paraId="284B5F58" w14:textId="77777777" w:rsidR="004A5346" w:rsidRPr="00B72BDE" w:rsidRDefault="004A5346">
      <w:pPr>
        <w:rPr>
          <w:rFonts w:ascii="Arial" w:hAnsi="Arial" w:cs="Arial"/>
        </w:rPr>
      </w:pPr>
    </w:p>
    <w:p w14:paraId="6E9584B7" w14:textId="77777777" w:rsidR="00792788" w:rsidRPr="00B72BDE" w:rsidRDefault="004A5346">
      <w:pPr>
        <w:rPr>
          <w:rFonts w:ascii="Arial" w:hAnsi="Arial" w:cs="Arial"/>
        </w:rPr>
      </w:pPr>
      <w:r w:rsidRPr="00B72BDE">
        <w:rPr>
          <w:rFonts w:ascii="Arial" w:hAnsi="Arial" w:cs="Arial"/>
          <w:noProof/>
          <w:lang w:eastAsia="pl-PL"/>
        </w:rPr>
        <w:drawing>
          <wp:inline distT="0" distB="0" distL="0" distR="0" wp14:anchorId="4F672277" wp14:editId="42A20B51">
            <wp:extent cx="7851531" cy="3200400"/>
            <wp:effectExtent l="0" t="0" r="1651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1140D6" w14:textId="77777777" w:rsidR="00D01FA1" w:rsidRDefault="00D01FA1">
      <w:pPr>
        <w:rPr>
          <w:rFonts w:ascii="Arial" w:hAnsi="Arial" w:cs="Arial"/>
          <w:b/>
        </w:rPr>
      </w:pPr>
    </w:p>
    <w:p w14:paraId="25F1425D" w14:textId="77777777" w:rsidR="00D01FA1" w:rsidRDefault="00D01FA1">
      <w:pPr>
        <w:rPr>
          <w:rFonts w:ascii="Arial" w:hAnsi="Arial" w:cs="Arial"/>
          <w:b/>
        </w:rPr>
      </w:pPr>
    </w:p>
    <w:p w14:paraId="338B9D90" w14:textId="77777777" w:rsidR="00792788" w:rsidRPr="00B72BDE" w:rsidRDefault="00792788">
      <w:pPr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t>Praca z osobami stosującymi przemoc w rodzinie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118"/>
        <w:gridCol w:w="2552"/>
        <w:gridCol w:w="2551"/>
        <w:gridCol w:w="2268"/>
      </w:tblGrid>
      <w:tr w:rsidR="00792788" w:rsidRPr="00B72BDE" w14:paraId="2EAA45FC" w14:textId="77777777" w:rsidTr="00044D51">
        <w:trPr>
          <w:trHeight w:val="1559"/>
        </w:trPr>
        <w:tc>
          <w:tcPr>
            <w:tcW w:w="2694" w:type="dxa"/>
          </w:tcPr>
          <w:p w14:paraId="0E28647F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Brak specjalistów do</w:t>
            </w:r>
          </w:p>
          <w:p w14:paraId="3EA4250B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pracy z osobami</w:t>
            </w:r>
          </w:p>
          <w:p w14:paraId="3A2DE6B8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stosującymi przemoc</w:t>
            </w:r>
          </w:p>
          <w:p w14:paraId="0DF904E0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(OSP)</w:t>
            </w:r>
          </w:p>
          <w:p w14:paraId="253CCBA9" w14:textId="77777777" w:rsidR="00792788" w:rsidRPr="00044D51" w:rsidRDefault="00792788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85DD468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Brak narzędzi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egzekwujących udział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OSP w pracach</w:t>
            </w:r>
          </w:p>
          <w:p w14:paraId="32AA7498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Zespołu/Grup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roboczych 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i w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rogramach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korekcyjno-edukacyjnych</w:t>
            </w:r>
          </w:p>
          <w:p w14:paraId="5047CAC0" w14:textId="77777777" w:rsidR="00792788" w:rsidRPr="00044D51" w:rsidRDefault="00792788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3A184A" w14:textId="77777777" w:rsidR="00792788" w:rsidRPr="00A3577E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Uzależnienie od</w:t>
            </w:r>
          </w:p>
          <w:p w14:paraId="68C2C857" w14:textId="77777777" w:rsidR="00792788" w:rsidRPr="00A3577E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alkoholu/środków</w:t>
            </w:r>
          </w:p>
          <w:p w14:paraId="138C9C62" w14:textId="77777777" w:rsidR="00792788" w:rsidRPr="00A3577E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psychoaktywnych -</w:t>
            </w:r>
          </w:p>
          <w:p w14:paraId="145808DC" w14:textId="77777777" w:rsidR="00792788" w:rsidRPr="00A3577E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leczenie lub nie</w:t>
            </w:r>
          </w:p>
          <w:p w14:paraId="1058AEAD" w14:textId="77777777" w:rsidR="00792788" w:rsidRPr="00A3577E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podejmowanie leczenia</w:t>
            </w:r>
          </w:p>
          <w:p w14:paraId="3531D2A7" w14:textId="77777777" w:rsidR="00792788" w:rsidRPr="00044D51" w:rsidRDefault="00792788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6B2629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Brak lub niska liczba</w:t>
            </w:r>
          </w:p>
          <w:p w14:paraId="50A3D666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orzeczonych wyroków 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i środków prawnych</w:t>
            </w:r>
          </w:p>
          <w:p w14:paraId="3864E949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(izolacyjnych, pk-e,</w:t>
            </w:r>
          </w:p>
          <w:p w14:paraId="12567462" w14:textId="77777777" w:rsidR="00792788" w:rsidRPr="00044D51" w:rsidRDefault="00792788" w:rsidP="00BD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probacyjnych)</w:t>
            </w:r>
          </w:p>
          <w:p w14:paraId="19BB856E" w14:textId="77777777" w:rsidR="00792788" w:rsidRPr="00044D51" w:rsidRDefault="00792788" w:rsidP="00BD0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FA9EC8" w14:textId="77777777" w:rsidR="00792788" w:rsidRPr="00044D51" w:rsidRDefault="00792788" w:rsidP="00BD0F93">
            <w:pPr>
              <w:rPr>
                <w:rFonts w:ascii="Arial" w:hAnsi="Arial" w:cs="Arial"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Inn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>e w tym związane z pandemią</w:t>
            </w:r>
          </w:p>
        </w:tc>
      </w:tr>
      <w:tr w:rsidR="00792788" w:rsidRPr="00B72BDE" w14:paraId="20EBD874" w14:textId="77777777" w:rsidTr="00044D51">
        <w:tc>
          <w:tcPr>
            <w:tcW w:w="2694" w:type="dxa"/>
          </w:tcPr>
          <w:p w14:paraId="554B9A87" w14:textId="77777777" w:rsidR="00792788" w:rsidRPr="00B72BDE" w:rsidRDefault="00792788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45</w:t>
            </w:r>
          </w:p>
        </w:tc>
        <w:tc>
          <w:tcPr>
            <w:tcW w:w="3118" w:type="dxa"/>
          </w:tcPr>
          <w:p w14:paraId="50741FE8" w14:textId="77777777" w:rsidR="00792788" w:rsidRPr="00B72BDE" w:rsidRDefault="00792788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67</w:t>
            </w:r>
          </w:p>
        </w:tc>
        <w:tc>
          <w:tcPr>
            <w:tcW w:w="2552" w:type="dxa"/>
          </w:tcPr>
          <w:p w14:paraId="11F8F295" w14:textId="77777777" w:rsidR="00792788" w:rsidRPr="00B72BDE" w:rsidRDefault="00792788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85</w:t>
            </w:r>
          </w:p>
        </w:tc>
        <w:tc>
          <w:tcPr>
            <w:tcW w:w="2551" w:type="dxa"/>
          </w:tcPr>
          <w:p w14:paraId="167EF5CE" w14:textId="77777777" w:rsidR="00792788" w:rsidRPr="00B72BDE" w:rsidRDefault="00792788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54</w:t>
            </w:r>
          </w:p>
        </w:tc>
        <w:tc>
          <w:tcPr>
            <w:tcW w:w="2268" w:type="dxa"/>
          </w:tcPr>
          <w:p w14:paraId="1FA891BE" w14:textId="77777777" w:rsidR="00792788" w:rsidRPr="00B72BDE" w:rsidRDefault="00792788" w:rsidP="00BD0F93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</w:t>
            </w:r>
          </w:p>
        </w:tc>
      </w:tr>
    </w:tbl>
    <w:p w14:paraId="12DB96FC" w14:textId="77777777" w:rsidR="00792788" w:rsidRPr="00B72BDE" w:rsidRDefault="00792788" w:rsidP="00792788">
      <w:pPr>
        <w:rPr>
          <w:rFonts w:ascii="Arial" w:hAnsi="Arial" w:cs="Arial"/>
        </w:rPr>
      </w:pPr>
    </w:p>
    <w:p w14:paraId="0D3C07E8" w14:textId="77777777" w:rsidR="00792788" w:rsidRPr="00B72BDE" w:rsidRDefault="00792788" w:rsidP="00792788">
      <w:pPr>
        <w:rPr>
          <w:rFonts w:ascii="Arial" w:hAnsi="Arial" w:cs="Arial"/>
        </w:rPr>
      </w:pPr>
      <w:r w:rsidRPr="00B72BDE">
        <w:rPr>
          <w:rFonts w:ascii="Arial" w:hAnsi="Arial" w:cs="Arial"/>
          <w:noProof/>
          <w:lang w:eastAsia="pl-PL"/>
        </w:rPr>
        <w:drawing>
          <wp:inline distT="0" distB="0" distL="0" distR="0" wp14:anchorId="5D990554" wp14:editId="526E5EBA">
            <wp:extent cx="7772400" cy="3179618"/>
            <wp:effectExtent l="0" t="0" r="0" b="190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081843" w14:textId="77777777" w:rsidR="00DC3C6C" w:rsidRDefault="00DC3C6C" w:rsidP="00792788">
      <w:pPr>
        <w:rPr>
          <w:rFonts w:ascii="Arial" w:hAnsi="Arial" w:cs="Arial"/>
        </w:rPr>
      </w:pPr>
    </w:p>
    <w:p w14:paraId="78979907" w14:textId="77777777" w:rsidR="00D01FA1" w:rsidRDefault="00D01FA1" w:rsidP="00792788">
      <w:pPr>
        <w:rPr>
          <w:rFonts w:ascii="Arial" w:hAnsi="Arial" w:cs="Arial"/>
        </w:rPr>
      </w:pPr>
    </w:p>
    <w:p w14:paraId="6AD6A7D0" w14:textId="77777777" w:rsidR="00D01FA1" w:rsidRPr="00B72BDE" w:rsidRDefault="00D01FA1" w:rsidP="00792788">
      <w:pPr>
        <w:rPr>
          <w:rFonts w:ascii="Arial" w:hAnsi="Arial" w:cs="Arial"/>
        </w:rPr>
      </w:pPr>
    </w:p>
    <w:p w14:paraId="47F0C395" w14:textId="77777777" w:rsidR="00357DA1" w:rsidRPr="00B72BDE" w:rsidRDefault="00357DA1" w:rsidP="00792788">
      <w:pPr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t>Prawne – formalne aspekty</w:t>
      </w:r>
    </w:p>
    <w:tbl>
      <w:tblPr>
        <w:tblStyle w:val="Tabela-Siatka2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268"/>
        <w:gridCol w:w="2268"/>
        <w:gridCol w:w="2126"/>
      </w:tblGrid>
      <w:tr w:rsidR="00357DA1" w:rsidRPr="00B72BDE" w14:paraId="214991FB" w14:textId="77777777" w:rsidTr="00044D51">
        <w:trPr>
          <w:trHeight w:val="1559"/>
        </w:trPr>
        <w:tc>
          <w:tcPr>
            <w:tcW w:w="2268" w:type="dxa"/>
          </w:tcPr>
          <w:p w14:paraId="7A8C100E" w14:textId="77777777" w:rsidR="00B47DD6" w:rsidRDefault="00357DA1" w:rsidP="00357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Ustawa </w:t>
            </w:r>
          </w:p>
          <w:p w14:paraId="6A50DCA0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o przeciwdziałaniu przemocy w rodzinie</w:t>
            </w:r>
          </w:p>
        </w:tc>
        <w:tc>
          <w:tcPr>
            <w:tcW w:w="2127" w:type="dxa"/>
          </w:tcPr>
          <w:p w14:paraId="3B2CC390" w14:textId="77777777" w:rsidR="00357DA1" w:rsidRPr="00A3577E" w:rsidRDefault="00044D51" w:rsidP="00357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Rozporządzenie </w:t>
            </w:r>
            <w:r w:rsidRPr="00A3577E">
              <w:rPr>
                <w:rFonts w:ascii="Arial" w:hAnsi="Arial" w:cs="Arial"/>
                <w:b/>
                <w:sz w:val="20"/>
                <w:szCs w:val="20"/>
              </w:rPr>
              <w:br/>
              <w:t>w sprawie NK</w:t>
            </w:r>
          </w:p>
          <w:p w14:paraId="3F573232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D7B90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Funkcjonowanie ZI</w:t>
            </w:r>
          </w:p>
        </w:tc>
        <w:tc>
          <w:tcPr>
            <w:tcW w:w="2268" w:type="dxa"/>
          </w:tcPr>
          <w:p w14:paraId="5EE9FD28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Funkcjonowanie GR</w:t>
            </w:r>
          </w:p>
        </w:tc>
        <w:tc>
          <w:tcPr>
            <w:tcW w:w="2268" w:type="dxa"/>
          </w:tcPr>
          <w:p w14:paraId="51A1CA10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>Funkcjonowanie Gminnego Programu</w:t>
            </w:r>
          </w:p>
        </w:tc>
        <w:tc>
          <w:tcPr>
            <w:tcW w:w="2126" w:type="dxa"/>
          </w:tcPr>
          <w:p w14:paraId="46D19C2F" w14:textId="77777777" w:rsidR="00044D51" w:rsidRPr="00A3577E" w:rsidRDefault="00357DA1" w:rsidP="00357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Brak narzędzi egzekwowania obecności OSP </w:t>
            </w:r>
          </w:p>
          <w:p w14:paraId="72617EC7" w14:textId="77777777" w:rsidR="00357DA1" w:rsidRPr="00A3577E" w:rsidRDefault="00357DA1" w:rsidP="00357DA1">
            <w:pPr>
              <w:rPr>
                <w:rFonts w:ascii="Arial" w:hAnsi="Arial" w:cs="Arial"/>
                <w:sz w:val="20"/>
                <w:szCs w:val="20"/>
              </w:rPr>
            </w:pPr>
            <w:r w:rsidRPr="00A3577E">
              <w:rPr>
                <w:rFonts w:ascii="Arial" w:hAnsi="Arial" w:cs="Arial"/>
                <w:b/>
                <w:sz w:val="20"/>
                <w:szCs w:val="20"/>
              </w:rPr>
              <w:t xml:space="preserve">w pracy ZI/GR   </w:t>
            </w:r>
          </w:p>
        </w:tc>
      </w:tr>
      <w:tr w:rsidR="00357DA1" w:rsidRPr="00B72BDE" w14:paraId="60ECE8BA" w14:textId="77777777" w:rsidTr="00044D51">
        <w:tc>
          <w:tcPr>
            <w:tcW w:w="2268" w:type="dxa"/>
          </w:tcPr>
          <w:p w14:paraId="1E71FD10" w14:textId="77777777" w:rsidR="00357DA1" w:rsidRPr="00B72BDE" w:rsidRDefault="00357DA1" w:rsidP="00357DA1">
            <w:pPr>
              <w:ind w:firstLine="34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23</w:t>
            </w:r>
          </w:p>
        </w:tc>
        <w:tc>
          <w:tcPr>
            <w:tcW w:w="2127" w:type="dxa"/>
          </w:tcPr>
          <w:p w14:paraId="16060F1B" w14:textId="77777777" w:rsidR="00357DA1" w:rsidRPr="00B72BDE" w:rsidRDefault="00357DA1" w:rsidP="00357DA1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22</w:t>
            </w:r>
          </w:p>
        </w:tc>
        <w:tc>
          <w:tcPr>
            <w:tcW w:w="2126" w:type="dxa"/>
          </w:tcPr>
          <w:p w14:paraId="017E2C72" w14:textId="77777777" w:rsidR="00357DA1" w:rsidRPr="00B72BDE" w:rsidRDefault="00357DA1" w:rsidP="00357DA1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14:paraId="607BB647" w14:textId="77777777" w:rsidR="00357DA1" w:rsidRPr="00B72BDE" w:rsidRDefault="00357DA1" w:rsidP="00357DA1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14:paraId="050CA9B9" w14:textId="77777777" w:rsidR="00357DA1" w:rsidRPr="00B72BDE" w:rsidRDefault="00357DA1" w:rsidP="00357DA1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17</w:t>
            </w:r>
          </w:p>
        </w:tc>
        <w:tc>
          <w:tcPr>
            <w:tcW w:w="2126" w:type="dxa"/>
          </w:tcPr>
          <w:p w14:paraId="51D7DAAC" w14:textId="77777777" w:rsidR="00357DA1" w:rsidRPr="00B72BDE" w:rsidRDefault="00357DA1" w:rsidP="00357DA1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82</w:t>
            </w:r>
          </w:p>
        </w:tc>
      </w:tr>
    </w:tbl>
    <w:p w14:paraId="7BA90527" w14:textId="77777777" w:rsidR="00357DA1" w:rsidRPr="00B72BDE" w:rsidRDefault="00357DA1" w:rsidP="00792788">
      <w:pPr>
        <w:rPr>
          <w:rFonts w:ascii="Arial" w:hAnsi="Arial" w:cs="Arial"/>
          <w:b/>
        </w:rPr>
      </w:pPr>
    </w:p>
    <w:p w14:paraId="1E37A45A" w14:textId="77777777" w:rsidR="002A08CD" w:rsidRPr="00B72BDE" w:rsidRDefault="00357DA1" w:rsidP="00792788">
      <w:pPr>
        <w:rPr>
          <w:rFonts w:ascii="Arial" w:hAnsi="Arial" w:cs="Arial"/>
        </w:rPr>
      </w:pPr>
      <w:r w:rsidRPr="00B72BDE">
        <w:rPr>
          <w:rFonts w:ascii="Arial" w:hAnsi="Arial" w:cs="Arial"/>
          <w:noProof/>
          <w:lang w:eastAsia="pl-PL"/>
        </w:rPr>
        <w:drawing>
          <wp:inline distT="0" distB="0" distL="0" distR="0" wp14:anchorId="6F34DF08" wp14:editId="5A5D3176">
            <wp:extent cx="7648575" cy="3695700"/>
            <wp:effectExtent l="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A8DBD9" w14:textId="77777777" w:rsidR="00D01FA1" w:rsidRDefault="00D01FA1" w:rsidP="00792788">
      <w:pPr>
        <w:rPr>
          <w:rFonts w:ascii="Arial" w:hAnsi="Arial" w:cs="Arial"/>
          <w:b/>
        </w:rPr>
      </w:pPr>
    </w:p>
    <w:p w14:paraId="0406F4CB" w14:textId="77777777" w:rsidR="002A08CD" w:rsidRPr="00B72BDE" w:rsidRDefault="002A08CD" w:rsidP="00792788">
      <w:pPr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t>Profilaktyka i edukacja społeczna</w:t>
      </w:r>
    </w:p>
    <w:tbl>
      <w:tblPr>
        <w:tblStyle w:val="Tabela-Siatk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553"/>
        <w:gridCol w:w="2126"/>
        <w:gridCol w:w="1417"/>
      </w:tblGrid>
      <w:tr w:rsidR="002A08CD" w:rsidRPr="00B72BDE" w14:paraId="0048C9EB" w14:textId="77777777" w:rsidTr="00044D51">
        <w:trPr>
          <w:trHeight w:val="1559"/>
        </w:trPr>
        <w:tc>
          <w:tcPr>
            <w:tcW w:w="2552" w:type="dxa"/>
          </w:tcPr>
          <w:p w14:paraId="19E9C4DF" w14:textId="77777777" w:rsidR="002A08CD" w:rsidRP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Brak/niewystarczająca ilość środków na działania z tego zakresu  </w:t>
            </w:r>
          </w:p>
          <w:p w14:paraId="38327089" w14:textId="77777777" w:rsidR="002A08CD" w:rsidRPr="00044D51" w:rsidRDefault="002A08CD" w:rsidP="002A0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14033A" w14:textId="77777777" w:rsid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Funkcjonujące </w:t>
            </w:r>
          </w:p>
          <w:p w14:paraId="54CC782C" w14:textId="77777777" w:rsidR="002A08CD" w:rsidRP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w lokalnym środowisku negatywne stereotypy przyzwalające na stosowanie przemocy</w:t>
            </w:r>
          </w:p>
          <w:p w14:paraId="432B215A" w14:textId="77777777" w:rsidR="002A08CD" w:rsidRPr="00044D51" w:rsidRDefault="002A08CD" w:rsidP="002A0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AB63B7" w14:textId="77777777" w:rsidR="00B876B7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Brak lub niskie zainteresowanie warsztatami, szkoleniami i innymi formami informacji edukacji </w:t>
            </w:r>
          </w:p>
          <w:p w14:paraId="121D6483" w14:textId="77777777" w:rsidR="002A08CD" w:rsidRP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(u jakich odbiorców</w:t>
            </w:r>
            <w:r w:rsidRPr="00044D5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0CA5A0D4" w14:textId="77777777" w:rsidR="002A08CD" w:rsidRPr="00044D51" w:rsidRDefault="002A08CD" w:rsidP="002A0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</w:tcPr>
          <w:p w14:paraId="49179113" w14:textId="77777777" w:rsidR="002A08CD" w:rsidRPr="00044D51" w:rsidRDefault="002A08CD" w:rsidP="002A08CD">
            <w:pPr>
              <w:rPr>
                <w:rFonts w:ascii="Arial" w:hAnsi="Arial" w:cs="Arial"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Brak lub niska motywacja do współpracy ze strony os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>ób doświadczających przemocy</w:t>
            </w:r>
          </w:p>
        </w:tc>
        <w:tc>
          <w:tcPr>
            <w:tcW w:w="2126" w:type="dxa"/>
          </w:tcPr>
          <w:p w14:paraId="28255840" w14:textId="77777777" w:rsidR="002A08CD" w:rsidRP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Brak/niewielka liczba programów profil. 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 xml:space="preserve">ierowanych do dzieci 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44D51">
              <w:rPr>
                <w:rFonts w:ascii="Arial" w:hAnsi="Arial" w:cs="Arial"/>
                <w:b/>
                <w:sz w:val="20"/>
                <w:szCs w:val="20"/>
              </w:rPr>
              <w:t>i młodzieży oraz rodziców</w:t>
            </w:r>
          </w:p>
          <w:p w14:paraId="3BB75AA1" w14:textId="77777777" w:rsidR="002A08CD" w:rsidRPr="00044D51" w:rsidRDefault="002A08CD" w:rsidP="002A0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1CA1FE" w14:textId="77777777" w:rsidR="00044D51" w:rsidRDefault="002A08CD" w:rsidP="002A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D51">
              <w:rPr>
                <w:rFonts w:ascii="Arial" w:hAnsi="Arial" w:cs="Arial"/>
                <w:b/>
                <w:sz w:val="20"/>
                <w:szCs w:val="20"/>
              </w:rPr>
              <w:t>Inn</w:t>
            </w:r>
            <w:r w:rsidR="00044D51">
              <w:rPr>
                <w:rFonts w:ascii="Arial" w:hAnsi="Arial" w:cs="Arial"/>
                <w:b/>
                <w:sz w:val="20"/>
                <w:szCs w:val="20"/>
              </w:rPr>
              <w:t xml:space="preserve">e w tym związane </w:t>
            </w:r>
          </w:p>
          <w:p w14:paraId="597F3609" w14:textId="77777777" w:rsidR="002A08CD" w:rsidRPr="00044D51" w:rsidRDefault="00044D51" w:rsidP="002A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pandemią</w:t>
            </w:r>
          </w:p>
        </w:tc>
      </w:tr>
      <w:tr w:rsidR="002A08CD" w:rsidRPr="00B72BDE" w14:paraId="3BC30958" w14:textId="77777777" w:rsidTr="00044D51">
        <w:tc>
          <w:tcPr>
            <w:tcW w:w="2552" w:type="dxa"/>
          </w:tcPr>
          <w:p w14:paraId="0376FD43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54</w:t>
            </w:r>
          </w:p>
        </w:tc>
        <w:tc>
          <w:tcPr>
            <w:tcW w:w="2410" w:type="dxa"/>
          </w:tcPr>
          <w:p w14:paraId="06DEB25C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66</w:t>
            </w:r>
          </w:p>
        </w:tc>
        <w:tc>
          <w:tcPr>
            <w:tcW w:w="2693" w:type="dxa"/>
          </w:tcPr>
          <w:p w14:paraId="286D2C0E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57</w:t>
            </w:r>
          </w:p>
        </w:tc>
        <w:tc>
          <w:tcPr>
            <w:tcW w:w="2553" w:type="dxa"/>
          </w:tcPr>
          <w:p w14:paraId="7F3FE452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71</w:t>
            </w:r>
          </w:p>
        </w:tc>
        <w:tc>
          <w:tcPr>
            <w:tcW w:w="2126" w:type="dxa"/>
          </w:tcPr>
          <w:p w14:paraId="51270E12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45</w:t>
            </w:r>
          </w:p>
        </w:tc>
        <w:tc>
          <w:tcPr>
            <w:tcW w:w="1417" w:type="dxa"/>
          </w:tcPr>
          <w:p w14:paraId="6253968A" w14:textId="77777777" w:rsidR="002A08CD" w:rsidRPr="00B72BDE" w:rsidRDefault="002A08CD" w:rsidP="002A08CD">
            <w:pPr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</w:t>
            </w:r>
          </w:p>
        </w:tc>
      </w:tr>
    </w:tbl>
    <w:p w14:paraId="444A4D4F" w14:textId="77777777" w:rsidR="002A08CD" w:rsidRDefault="002A08CD" w:rsidP="002A08CD">
      <w:pPr>
        <w:rPr>
          <w:rFonts w:ascii="Arial" w:hAnsi="Arial" w:cs="Arial"/>
        </w:rPr>
      </w:pPr>
    </w:p>
    <w:p w14:paraId="7184AF74" w14:textId="77777777" w:rsidR="00D01FA1" w:rsidRPr="00B72BDE" w:rsidRDefault="00D01FA1" w:rsidP="002A08CD">
      <w:pPr>
        <w:rPr>
          <w:rFonts w:ascii="Arial" w:hAnsi="Arial" w:cs="Arial"/>
        </w:rPr>
      </w:pPr>
    </w:p>
    <w:p w14:paraId="0A4BFA97" w14:textId="77777777" w:rsidR="00874DD2" w:rsidRPr="00B72BDE" w:rsidRDefault="002A08CD" w:rsidP="00792788">
      <w:pPr>
        <w:rPr>
          <w:rFonts w:ascii="Arial" w:hAnsi="Arial" w:cs="Arial"/>
        </w:rPr>
      </w:pPr>
      <w:r w:rsidRPr="00B72BDE">
        <w:rPr>
          <w:rFonts w:ascii="Arial" w:hAnsi="Arial" w:cs="Arial"/>
          <w:noProof/>
          <w:lang w:eastAsia="pl-PL"/>
        </w:rPr>
        <w:drawing>
          <wp:inline distT="0" distB="0" distL="0" distR="0" wp14:anchorId="443F69F0" wp14:editId="4FCFEF82">
            <wp:extent cx="8104505" cy="3067050"/>
            <wp:effectExtent l="0" t="0" r="1079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D939AA" w14:textId="77777777" w:rsidR="00292669" w:rsidRDefault="00292669" w:rsidP="001F2FC9">
      <w:pPr>
        <w:spacing w:after="0"/>
        <w:rPr>
          <w:rFonts w:ascii="Arial" w:hAnsi="Arial" w:cs="Arial"/>
          <w:b/>
        </w:rPr>
      </w:pPr>
    </w:p>
    <w:p w14:paraId="6B85FB2F" w14:textId="77777777" w:rsidR="00D01FA1" w:rsidRDefault="00D01FA1" w:rsidP="001F2FC9">
      <w:pPr>
        <w:spacing w:after="0"/>
        <w:rPr>
          <w:rFonts w:ascii="Arial" w:hAnsi="Arial" w:cs="Arial"/>
          <w:b/>
        </w:rPr>
      </w:pPr>
    </w:p>
    <w:p w14:paraId="0E021E68" w14:textId="77777777" w:rsidR="00D01FA1" w:rsidRDefault="00D01FA1" w:rsidP="001F2FC9">
      <w:pPr>
        <w:spacing w:after="0"/>
        <w:rPr>
          <w:rFonts w:ascii="Arial" w:hAnsi="Arial" w:cs="Arial"/>
          <w:b/>
        </w:rPr>
      </w:pPr>
    </w:p>
    <w:p w14:paraId="025537A7" w14:textId="77777777" w:rsidR="00874DD2" w:rsidRDefault="00874DD2" w:rsidP="001F2FC9">
      <w:pPr>
        <w:spacing w:after="0"/>
        <w:rPr>
          <w:rFonts w:ascii="Arial" w:hAnsi="Arial" w:cs="Arial"/>
          <w:b/>
        </w:rPr>
      </w:pPr>
      <w:r w:rsidRPr="00B72BDE">
        <w:rPr>
          <w:rFonts w:ascii="Arial" w:hAnsi="Arial" w:cs="Arial"/>
          <w:b/>
        </w:rPr>
        <w:t>Szczegółowe zapisy gmin – przykłady utrudnień:</w:t>
      </w:r>
    </w:p>
    <w:p w14:paraId="1A44BA2B" w14:textId="77777777" w:rsidR="001F2FC9" w:rsidRPr="00B72BDE" w:rsidRDefault="001F2FC9" w:rsidP="001F2FC9">
      <w:pPr>
        <w:spacing w:after="0"/>
        <w:rPr>
          <w:rFonts w:ascii="Arial" w:hAnsi="Arial" w:cs="Arial"/>
          <w:b/>
        </w:rPr>
      </w:pPr>
    </w:p>
    <w:p w14:paraId="59A6B573" w14:textId="77777777" w:rsidR="00A258AA" w:rsidRDefault="00A258AA" w:rsidP="00B876B7">
      <w:pPr>
        <w:spacing w:after="0"/>
        <w:ind w:firstLine="567"/>
        <w:rPr>
          <w:rFonts w:ascii="Arial" w:hAnsi="Arial" w:cs="Arial"/>
          <w:b/>
        </w:rPr>
      </w:pPr>
      <w:r w:rsidRPr="00B72BDE">
        <w:rPr>
          <w:rFonts w:ascii="Arial" w:hAnsi="Arial" w:cs="Arial"/>
        </w:rPr>
        <w:t>Z analizy jakościowej – treści zapisów  – przesłanych w sprawozdaniach</w:t>
      </w:r>
      <w:r w:rsidR="00B876B7">
        <w:rPr>
          <w:rFonts w:ascii="Arial" w:hAnsi="Arial" w:cs="Arial"/>
        </w:rPr>
        <w:t xml:space="preserve"> gmin wynika, że aspekty</w:t>
      </w:r>
      <w:r w:rsidRPr="00B72BDE">
        <w:rPr>
          <w:rFonts w:ascii="Arial" w:hAnsi="Arial" w:cs="Arial"/>
        </w:rPr>
        <w:t xml:space="preserve"> </w:t>
      </w:r>
      <w:r w:rsidRPr="00B72BDE">
        <w:rPr>
          <w:rFonts w:ascii="Arial" w:hAnsi="Arial" w:cs="Arial"/>
          <w:b/>
        </w:rPr>
        <w:t>czynników utrudniających</w:t>
      </w:r>
      <w:r w:rsidRPr="00B72BDE">
        <w:rPr>
          <w:rFonts w:ascii="Arial" w:hAnsi="Arial" w:cs="Arial"/>
        </w:rPr>
        <w:t xml:space="preserve"> wskazane są jako doświadczenia własne gmin, </w:t>
      </w:r>
      <w:r w:rsidRPr="00B72BDE">
        <w:rPr>
          <w:rFonts w:ascii="Arial" w:hAnsi="Arial" w:cs="Arial"/>
          <w:b/>
        </w:rPr>
        <w:t>występujące w rzeczywistości.</w:t>
      </w:r>
    </w:p>
    <w:p w14:paraId="6B8BE59A" w14:textId="77777777" w:rsidR="001F2FC9" w:rsidRPr="00B72BDE" w:rsidRDefault="001F2FC9" w:rsidP="001F2FC9">
      <w:pPr>
        <w:spacing w:after="0"/>
        <w:rPr>
          <w:rFonts w:ascii="Arial" w:hAnsi="Arial" w:cs="Arial"/>
          <w:b/>
        </w:rPr>
      </w:pPr>
    </w:p>
    <w:p w14:paraId="70F42334" w14:textId="77777777" w:rsidR="00874DD2" w:rsidRDefault="00BA7E6E" w:rsidP="001F2FC9">
      <w:pPr>
        <w:spacing w:after="0"/>
        <w:rPr>
          <w:rFonts w:ascii="Arial" w:hAnsi="Arial" w:cs="Arial"/>
          <w:b/>
          <w:u w:val="single"/>
        </w:rPr>
      </w:pPr>
      <w:r w:rsidRPr="00B72BDE">
        <w:rPr>
          <w:rFonts w:ascii="Arial" w:hAnsi="Arial" w:cs="Arial"/>
          <w:b/>
          <w:u w:val="single"/>
        </w:rPr>
        <w:t>Obszar  I :     Ochrona i pomoc osobom doświadczającym przemocy w rodzinie</w:t>
      </w:r>
    </w:p>
    <w:p w14:paraId="60F76F36" w14:textId="77777777" w:rsidR="00B47DD6" w:rsidRPr="00B72BDE" w:rsidRDefault="00B47DD6" w:rsidP="001F2FC9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2808"/>
        <w:gridCol w:w="1320"/>
        <w:gridCol w:w="9475"/>
      </w:tblGrid>
      <w:tr w:rsidR="00BA7E6E" w:rsidRPr="00B72BDE" w14:paraId="2C50002C" w14:textId="77777777" w:rsidTr="00C862C4">
        <w:trPr>
          <w:trHeight w:val="703"/>
        </w:trPr>
        <w:tc>
          <w:tcPr>
            <w:tcW w:w="2516" w:type="dxa"/>
          </w:tcPr>
          <w:p w14:paraId="0F72450F" w14:textId="77777777" w:rsidR="00BA7E6E" w:rsidRPr="00B72BDE" w:rsidRDefault="00BA7E6E" w:rsidP="00BD0F93">
            <w:pPr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Czynnik utrudniający</w:t>
            </w:r>
          </w:p>
        </w:tc>
        <w:tc>
          <w:tcPr>
            <w:tcW w:w="1328" w:type="dxa"/>
          </w:tcPr>
          <w:p w14:paraId="2DD00D24" w14:textId="77777777" w:rsidR="00BA7E6E" w:rsidRPr="00B72BDE" w:rsidRDefault="00BA7E6E" w:rsidP="00BD0F93">
            <w:pPr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L. gmin</w:t>
            </w:r>
          </w:p>
          <w:p w14:paraId="2194FCDD" w14:textId="77777777" w:rsidR="00BA7E6E" w:rsidRPr="00B72BDE" w:rsidRDefault="00BA7E6E" w:rsidP="00BD0F93">
            <w:pPr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% wskazań</w:t>
            </w:r>
          </w:p>
        </w:tc>
        <w:tc>
          <w:tcPr>
            <w:tcW w:w="9759" w:type="dxa"/>
          </w:tcPr>
          <w:p w14:paraId="6BB57B81" w14:textId="77777777" w:rsidR="00BA7E6E" w:rsidRPr="00B72BDE" w:rsidRDefault="00BA7E6E" w:rsidP="00BD0F93">
            <w:pPr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Przykłady</w:t>
            </w:r>
            <w:r w:rsidR="00B876B7">
              <w:rPr>
                <w:rFonts w:ascii="Arial" w:hAnsi="Arial" w:cs="Arial"/>
                <w:b/>
              </w:rPr>
              <w:t xml:space="preserve"> utrudnień </w:t>
            </w:r>
            <w:r w:rsidRPr="00B72BDE">
              <w:rPr>
                <w:rFonts w:ascii="Arial" w:hAnsi="Arial" w:cs="Arial"/>
                <w:b/>
              </w:rPr>
              <w:t>zgłoszone przez gminy</w:t>
            </w:r>
            <w:r w:rsidR="00B876B7"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A7E6E" w:rsidRPr="00B72BDE" w14:paraId="78BBCBCA" w14:textId="77777777" w:rsidTr="00C862C4">
        <w:trPr>
          <w:trHeight w:val="567"/>
        </w:trPr>
        <w:tc>
          <w:tcPr>
            <w:tcW w:w="2516" w:type="dxa"/>
          </w:tcPr>
          <w:p w14:paraId="142358A7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B0CA8C7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Sformalizowanie pomocy, konieczność nadmiernego dokumentowania, biurokracja   </w:t>
            </w:r>
          </w:p>
        </w:tc>
        <w:tc>
          <w:tcPr>
            <w:tcW w:w="1328" w:type="dxa"/>
          </w:tcPr>
          <w:p w14:paraId="1FB3B748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C8B0897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75 gminy</w:t>
            </w:r>
          </w:p>
          <w:p w14:paraId="0CD574FB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F578C7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41,2%</w:t>
            </w:r>
          </w:p>
        </w:tc>
        <w:tc>
          <w:tcPr>
            <w:tcW w:w="9759" w:type="dxa"/>
          </w:tcPr>
          <w:p w14:paraId="2B2761F4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przerost dokumentów, który powoduje brak czasu na realną pomoc,</w:t>
            </w:r>
          </w:p>
          <w:p w14:paraId="20E5AAA1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obszerna dokumentacja, powielanie informacji w diagnozi</w:t>
            </w:r>
            <w:r w:rsidR="00D01FA1">
              <w:rPr>
                <w:rFonts w:ascii="Arial" w:hAnsi="Arial" w:cs="Arial"/>
              </w:rPr>
              <w:t>e, planie pomocy, monitoringu i </w:t>
            </w:r>
            <w:r w:rsidRPr="00D01FA1">
              <w:rPr>
                <w:rFonts w:ascii="Arial" w:hAnsi="Arial" w:cs="Arial"/>
              </w:rPr>
              <w:t>notatkach służbowych</w:t>
            </w:r>
          </w:p>
          <w:p w14:paraId="25CFA5ED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nadmierne powielanie tych samych dokumentów nie wnosi nic do sporawy</w:t>
            </w:r>
            <w:r w:rsidR="008540C4">
              <w:rPr>
                <w:rFonts w:ascii="Arial" w:hAnsi="Arial" w:cs="Arial"/>
              </w:rPr>
              <w:t>,</w:t>
            </w:r>
            <w:r w:rsidRPr="00D01FA1">
              <w:rPr>
                <w:rFonts w:ascii="Arial" w:hAnsi="Arial" w:cs="Arial"/>
              </w:rPr>
              <w:t xml:space="preserve"> a wręcz utrudnia bezpośrednią prace z klientem</w:t>
            </w:r>
          </w:p>
          <w:p w14:paraId="2A1D3ADC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poświęcanie większości czasu na dokumentację niż na udzielanie pomocy</w:t>
            </w:r>
          </w:p>
          <w:p w14:paraId="3E67C185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wypalenie zawodowe osób pracujących w zespołach interdyscyplinarnych, brak superwizji</w:t>
            </w:r>
          </w:p>
          <w:p w14:paraId="2D77DC9D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członkowie GR są sfrustrowani ilością prowadzonej dokumentacji</w:t>
            </w:r>
          </w:p>
          <w:p w14:paraId="6A574FF2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nie liczy się praca z człowiekiem, jeżeli nie jest potwierdzona papierem, a na to nie ma czasu</w:t>
            </w:r>
          </w:p>
          <w:p w14:paraId="32A2D9BF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brak jednolitych wytycznych dotyczących gromadzenia dokumentacji, konieczność dokumentowania działań (biurokracja) powoduje obciążenie pracowników</w:t>
            </w:r>
          </w:p>
          <w:p w14:paraId="2C883E44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całą dokumentację dotyczącą przemocy prowadzą pracownicy socjalni którzy w małych, wiejskich gminach wykonują również wiele innych zadań</w:t>
            </w:r>
          </w:p>
          <w:p w14:paraId="01C9944B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lastRenderedPageBreak/>
              <w:t>całość dokumentacji spoczywa na Przewodniczącym ZI, brak realnego zastępstwa podczas nagłej nieobecności z powodów losowych</w:t>
            </w:r>
          </w:p>
          <w:p w14:paraId="2D4AAFB4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nadmierna biurokracja zniechęca ODP do podejmowania działań, a pracownicy pomagający mają mniej czasu na faktyczną pracę z rodziną, rozmowę, wizytę</w:t>
            </w:r>
          </w:p>
          <w:p w14:paraId="2543578C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czasochłonność, konieczność organizowania przepływu dokumentów</w:t>
            </w:r>
          </w:p>
          <w:p w14:paraId="23826775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czas poświęcony przez pracownika na dokumentowanie pracy, pisanie protokołów, notatek, szczegółowej diagnozy rodziny, planu pracy przekłada się na krótszy rzeczywisty czas pracy z rodziną</w:t>
            </w:r>
          </w:p>
          <w:p w14:paraId="5CC7C5EC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konieczność dokumentacji każdej czynności w procedurze NK powoduje jej zbiurokratyzowanie kosztem pomocy osobom uwikłanym w przemoc (brak czasu na rozmowę, monitoring środowiska)</w:t>
            </w:r>
          </w:p>
          <w:p w14:paraId="7700E771" w14:textId="77777777" w:rsidR="00BA7E6E" w:rsidRPr="00D01FA1" w:rsidRDefault="00BA7E6E" w:rsidP="00D01F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1" w:hanging="301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 xml:space="preserve">niejednokrotnie w pierwszej kolejności istnieje konieczność nadmiernego dokumentowania pomocy, a nie skupieniu się na udzielaniu pomocy </w:t>
            </w:r>
          </w:p>
        </w:tc>
      </w:tr>
      <w:tr w:rsidR="00BA7E6E" w:rsidRPr="00B72BDE" w14:paraId="3F334031" w14:textId="77777777" w:rsidTr="00C862C4">
        <w:trPr>
          <w:trHeight w:val="2040"/>
        </w:trPr>
        <w:tc>
          <w:tcPr>
            <w:tcW w:w="2516" w:type="dxa"/>
          </w:tcPr>
          <w:p w14:paraId="5785FA65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9E3D1D4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Niska aktywność instytucji/przedstawicieli zobowiązanych do działania w ramach NK w ZI/GR </w:t>
            </w:r>
          </w:p>
        </w:tc>
        <w:tc>
          <w:tcPr>
            <w:tcW w:w="1328" w:type="dxa"/>
          </w:tcPr>
          <w:p w14:paraId="43F58363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BE50D8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52 gminy</w:t>
            </w:r>
          </w:p>
          <w:p w14:paraId="6C304D2D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0DA7F8" w14:textId="77777777" w:rsidR="00BA7E6E" w:rsidRPr="00B72BDE" w:rsidRDefault="00BA7E6E" w:rsidP="00D01F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28,6%</w:t>
            </w:r>
          </w:p>
        </w:tc>
        <w:tc>
          <w:tcPr>
            <w:tcW w:w="9759" w:type="dxa"/>
          </w:tcPr>
          <w:p w14:paraId="6AF188DE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mała frekwencja na posiedzeniach ZI/GR; niechęć do angażowania się w pracę grup, które swoje posiedzenia często mają w terminach i godzinach, nieodpowiadającym wszystkim zaproszonym</w:t>
            </w:r>
          </w:p>
          <w:p w14:paraId="4F1C9A31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utrudnia obieg informacji i koordynacje działań, prowadzi do przeciążenia pracowników socjalnych</w:t>
            </w:r>
          </w:p>
          <w:p w14:paraId="17543939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niska aktywność członków ZI GR i ODP ze względu na bezsilność prawną i podejmowane działania w tym zakresie</w:t>
            </w:r>
          </w:p>
          <w:p w14:paraId="1523F702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zrzucenie odpowiedzialności na koordynatorów NK,</w:t>
            </w:r>
          </w:p>
          <w:p w14:paraId="1FC7BD27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brak wymiany informacji i wspólnego planowania pomocy dla rodziny</w:t>
            </w:r>
          </w:p>
          <w:p w14:paraId="4CB04833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lastRenderedPageBreak/>
              <w:t>osoby uwikłane w przemoc nie chcą aby w ich sprawy było zainteresowanych zbyt wielu przedstawicieli służb</w:t>
            </w:r>
          </w:p>
          <w:p w14:paraId="21CEADDD" w14:textId="77777777" w:rsidR="00BA7E6E" w:rsidRPr="00D01FA1" w:rsidRDefault="00D01FA1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A7E6E" w:rsidRPr="00D01FA1">
              <w:rPr>
                <w:rFonts w:ascii="Arial" w:hAnsi="Arial" w:cs="Arial"/>
              </w:rPr>
              <w:t>rak gratyfikacji finansowej za pracę w ZI i GR oraz praca w tych organach kosztem wykonywanych swoich podstawowych obowiązków zawodowych</w:t>
            </w:r>
          </w:p>
          <w:p w14:paraId="10F0A8E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zbyt długi okres toczących się post</w:t>
            </w:r>
            <w:r w:rsidR="008540C4">
              <w:rPr>
                <w:rFonts w:ascii="Arial" w:hAnsi="Arial" w:cs="Arial"/>
              </w:rPr>
              <w:t>ę</w:t>
            </w:r>
            <w:r w:rsidRPr="00D01FA1">
              <w:rPr>
                <w:rFonts w:ascii="Arial" w:hAnsi="Arial" w:cs="Arial"/>
              </w:rPr>
              <w:t>powań; umarzanie spraw</w:t>
            </w:r>
          </w:p>
          <w:p w14:paraId="7B8BEFBE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przede wszystkim problemy z NGO i przedstawicielami służby zdrowia</w:t>
            </w:r>
          </w:p>
          <w:p w14:paraId="42793FB7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przeświadczenie, że to sprawa głównie OPS</w:t>
            </w:r>
          </w:p>
          <w:p w14:paraId="408E1457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 xml:space="preserve">nie dostrzeganie potrzeby podejmowania wspólnych, skorelowanych </w:t>
            </w:r>
            <w:r w:rsidR="00D01FA1">
              <w:rPr>
                <w:rFonts w:ascii="Arial" w:hAnsi="Arial" w:cs="Arial"/>
              </w:rPr>
              <w:t xml:space="preserve">działań w ramach procedury NK, </w:t>
            </w:r>
            <w:r w:rsidRPr="00D01FA1">
              <w:rPr>
                <w:rFonts w:ascii="Arial" w:hAnsi="Arial" w:cs="Arial"/>
              </w:rPr>
              <w:t xml:space="preserve">przekonanie i utożsamianie realizacji procedury NK jako zadania  Policji </w:t>
            </w:r>
            <w:r w:rsidR="005B61A4">
              <w:rPr>
                <w:rFonts w:ascii="Arial" w:hAnsi="Arial" w:cs="Arial"/>
              </w:rPr>
              <w:t>i </w:t>
            </w:r>
            <w:r w:rsidRPr="00D01FA1">
              <w:rPr>
                <w:rFonts w:ascii="Arial" w:hAnsi="Arial" w:cs="Arial"/>
              </w:rPr>
              <w:t>pomocy społecznej</w:t>
            </w:r>
          </w:p>
          <w:p w14:paraId="25AF24AD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brak motywacji do podejmowania działań (brak gratyfikacji np. finansowej za wykonywanie dodatkowych obowiązków)</w:t>
            </w:r>
          </w:p>
          <w:p w14:paraId="4B1EB6DF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kontrola podejmowanych działań w ramach przeciwdziałania przemocy obejmuje tylko dwie instytucje: OPS i Policję</w:t>
            </w:r>
          </w:p>
          <w:p w14:paraId="745A616D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większość działań w procedurze NK scedowane jest na pracownika socjalnego, który oprócz pracy z osobami uwikłanymi w przemoc odpowiedzialny jest również za prowadzenie dokumentacji</w:t>
            </w:r>
          </w:p>
          <w:p w14:paraId="4A587953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wypalenie zawodowe, biurokracja, nieznajomość przepisów</w:t>
            </w:r>
          </w:p>
        </w:tc>
      </w:tr>
      <w:tr w:rsidR="00BA7E6E" w:rsidRPr="00B72BDE" w14:paraId="60BC6766" w14:textId="77777777" w:rsidTr="00B47DD6">
        <w:trPr>
          <w:trHeight w:val="416"/>
        </w:trPr>
        <w:tc>
          <w:tcPr>
            <w:tcW w:w="2516" w:type="dxa"/>
          </w:tcPr>
          <w:p w14:paraId="2C3265E1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47B268E" w14:textId="77777777" w:rsid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Niska aktywność ODP do współpracy (z uwagi na dużą liczbę osób zaangażowanych </w:t>
            </w:r>
          </w:p>
          <w:p w14:paraId="2382E9CF" w14:textId="77777777" w:rsidR="00B876B7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lastRenderedPageBreak/>
              <w:t xml:space="preserve">w pomoc, liczne wizyty </w:t>
            </w:r>
          </w:p>
          <w:p w14:paraId="705063F7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domu</w:t>
            </w:r>
            <w:r w:rsid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…)</w:t>
            </w:r>
          </w:p>
        </w:tc>
        <w:tc>
          <w:tcPr>
            <w:tcW w:w="1328" w:type="dxa"/>
          </w:tcPr>
          <w:p w14:paraId="5717FCA8" w14:textId="77777777" w:rsidR="00BA7E6E" w:rsidRPr="00B72BDE" w:rsidRDefault="00BA7E6E" w:rsidP="005B61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E4491AC" w14:textId="77777777" w:rsidR="00BA7E6E" w:rsidRPr="00B72BDE" w:rsidRDefault="00BA7E6E" w:rsidP="005B61A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53 gminy</w:t>
            </w:r>
          </w:p>
          <w:p w14:paraId="379548C1" w14:textId="77777777" w:rsidR="00BA7E6E" w:rsidRPr="00B72BDE" w:rsidRDefault="00BA7E6E" w:rsidP="005B61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514E2B6" w14:textId="77777777" w:rsidR="00BA7E6E" w:rsidRPr="00B72BDE" w:rsidRDefault="00BA7E6E" w:rsidP="005B61A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29,1%</w:t>
            </w:r>
          </w:p>
        </w:tc>
        <w:tc>
          <w:tcPr>
            <w:tcW w:w="9759" w:type="dxa"/>
          </w:tcPr>
          <w:p w14:paraId="3D4A4EB6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w środowisku wciąż funkcjonuje przekonanie, że radiowóz, czy samochód pracownika socjalnego na podwórku to wstyd, ludzie będą mówić. Ofiary są rozczarowane faktem, że pomimo wdrożenia procedury, w ich domu nie "zdarzył się cud", a mąż nagle nie przejrzał na oczy, mimo wielu rozmów</w:t>
            </w:r>
          </w:p>
          <w:p w14:paraId="66BA79DA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lastRenderedPageBreak/>
              <w:t>niska aktywność ODP ze względu na poczucie naznaczenia społecznego poprzez wizyty różnych instytucji</w:t>
            </w:r>
          </w:p>
          <w:p w14:paraId="1AE182F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ODP często odczuwa wstyd związany z częstymi wizytami pracownika</w:t>
            </w:r>
            <w:r w:rsidR="00B47DD6">
              <w:rPr>
                <w:rFonts w:ascii="Arial" w:hAnsi="Arial" w:cs="Arial"/>
              </w:rPr>
              <w:t xml:space="preserve"> socjalnego czy dzielnicowego. </w:t>
            </w:r>
            <w:r w:rsidRPr="00D01FA1">
              <w:rPr>
                <w:rFonts w:ascii="Arial" w:hAnsi="Arial" w:cs="Arial"/>
              </w:rPr>
              <w:t>Środowisko wiejskie nie sprzyja poczuciu anonimowości</w:t>
            </w:r>
          </w:p>
          <w:p w14:paraId="58698D8D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ODP nie wierzą w zmianę, obawiają się że ktoś ze znajomych dowie się o występowaniu przemocy</w:t>
            </w:r>
          </w:p>
          <w:p w14:paraId="64683BED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osoby nie chcą współpracować gdyż oczekują, że to instytucja rozwiąże ich problem</w:t>
            </w:r>
          </w:p>
          <w:p w14:paraId="0DCFEDE9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ODP czują, że są instytucje i osoby, które mogą im pomóc</w:t>
            </w:r>
          </w:p>
          <w:p w14:paraId="7CE6ABF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wstyd, brak poczucia anonimowości; zbyt małe wspieranie sprawczości ODP, wyręczanie ODP</w:t>
            </w:r>
          </w:p>
          <w:p w14:paraId="385FA53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niechęć do spotykania się z wieloma przedstawicielami służb; niechęć do monitoringów</w:t>
            </w:r>
          </w:p>
          <w:p w14:paraId="4851959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zbyt duża ilość osób zaangażowanych w procedurze NK. Częste odwiedziny u rodzin</w:t>
            </w:r>
          </w:p>
          <w:p w14:paraId="7CE438DC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czują, że zmuszone są opowiadać po raz kolejny o sytuacji rodzinnej</w:t>
            </w:r>
          </w:p>
          <w:p w14:paraId="5A6657EA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ODP niechętnie współpracują, wolą skorzystać z pomocy poza miejscem zamieszkania gdzie są anonimowi</w:t>
            </w:r>
          </w:p>
          <w:p w14:paraId="23479FED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osoby doznające przemocy wykazują zależność od sprawców przemocy, bardzo często wycofują się ze współpracy, z różnych względów nie zgadzają się na podjęcie przez sprawców przemocy działań na rzecz poprawy sytuacji w rodzinie np. podjęcia leczenia odwykowego w formie stacjonarnej, gdyż osoba nadużywająca alkoholu i stosująca przemoc jest jedynym żywicielem rodziny, bądź prowadzi gospodarstwo rolne</w:t>
            </w:r>
          </w:p>
          <w:p w14:paraId="0DCEFA80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obowiązujące procedury w wielu przypadkach powodują wtórną</w:t>
            </w:r>
            <w:r w:rsidR="005B61A4">
              <w:rPr>
                <w:rFonts w:ascii="Arial" w:hAnsi="Arial" w:cs="Arial"/>
              </w:rPr>
              <w:t xml:space="preserve"> wiktymizację (wizyty policji i </w:t>
            </w:r>
            <w:r w:rsidRPr="00D01FA1">
              <w:rPr>
                <w:rFonts w:ascii="Arial" w:hAnsi="Arial" w:cs="Arial"/>
              </w:rPr>
              <w:t>pr. socjalnych w miejscu zamieszkania, wielokrotne prośby</w:t>
            </w:r>
            <w:r w:rsidR="005B61A4">
              <w:rPr>
                <w:rFonts w:ascii="Arial" w:hAnsi="Arial" w:cs="Arial"/>
              </w:rPr>
              <w:t xml:space="preserve"> ze strony różnych instytucji </w:t>
            </w:r>
            <w:r w:rsidR="005B61A4" w:rsidRPr="005B61A4">
              <w:rPr>
                <w:rFonts w:ascii="Arial" w:hAnsi="Arial" w:cs="Arial"/>
              </w:rPr>
              <w:t>o </w:t>
            </w:r>
            <w:r w:rsidRPr="005B61A4">
              <w:rPr>
                <w:rFonts w:ascii="Arial" w:hAnsi="Arial" w:cs="Arial"/>
              </w:rPr>
              <w:t>informacje</w:t>
            </w:r>
            <w:r w:rsidRPr="00D01FA1">
              <w:rPr>
                <w:rFonts w:ascii="Arial" w:hAnsi="Arial" w:cs="Arial"/>
              </w:rPr>
              <w:t xml:space="preserve"> nt. sytuacji w rodzinie, osoby doznające przemocy w obecności całej grupy </w:t>
            </w:r>
            <w:r w:rsidRPr="00D01FA1">
              <w:rPr>
                <w:rFonts w:ascii="Arial" w:hAnsi="Arial" w:cs="Arial"/>
              </w:rPr>
              <w:lastRenderedPageBreak/>
              <w:t>roboczej zobowiązane są do informowania i swojej sytuacji rodzinnej, mówią często o bardzo intymnych sprawach)</w:t>
            </w:r>
          </w:p>
          <w:p w14:paraId="586CCB34" w14:textId="77777777" w:rsidR="00BA7E6E" w:rsidRPr="00D01FA1" w:rsidRDefault="00BA7E6E" w:rsidP="00D01FA1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2" w:hanging="274"/>
              <w:jc w:val="both"/>
              <w:rPr>
                <w:rFonts w:ascii="Arial" w:hAnsi="Arial" w:cs="Arial"/>
              </w:rPr>
            </w:pPr>
            <w:r w:rsidRPr="00D01FA1">
              <w:rPr>
                <w:rFonts w:ascii="Arial" w:hAnsi="Arial" w:cs="Arial"/>
              </w:rPr>
              <w:t>poczucie bycia intruzem, konieczność zmierzenia si</w:t>
            </w:r>
            <w:r w:rsidR="00C862C4" w:rsidRPr="00D01FA1">
              <w:rPr>
                <w:rFonts w:ascii="Arial" w:hAnsi="Arial" w:cs="Arial"/>
              </w:rPr>
              <w:t>ę z niechęcią do współpracy ODP</w:t>
            </w:r>
          </w:p>
        </w:tc>
      </w:tr>
      <w:tr w:rsidR="00BA7E6E" w:rsidRPr="00B72BDE" w14:paraId="1A1ABDED" w14:textId="77777777" w:rsidTr="00C862C4">
        <w:trPr>
          <w:trHeight w:val="850"/>
        </w:trPr>
        <w:tc>
          <w:tcPr>
            <w:tcW w:w="2516" w:type="dxa"/>
          </w:tcPr>
          <w:p w14:paraId="36D7A845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A5F2E58" w14:textId="77777777" w:rsid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Nieskuteczność lub brak orzekania środków prawnych, brak wiary </w:t>
            </w:r>
          </w:p>
          <w:p w14:paraId="0081A03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pomoc</w:t>
            </w:r>
          </w:p>
        </w:tc>
        <w:tc>
          <w:tcPr>
            <w:tcW w:w="1328" w:type="dxa"/>
          </w:tcPr>
          <w:p w14:paraId="07EB3073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64AE6B8A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65 gmin</w:t>
            </w:r>
          </w:p>
          <w:p w14:paraId="12608895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C646617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35,7%</w:t>
            </w:r>
          </w:p>
        </w:tc>
        <w:tc>
          <w:tcPr>
            <w:tcW w:w="9759" w:type="dxa"/>
          </w:tcPr>
          <w:p w14:paraId="52AD4F67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przewlekłość postępowań, orzeczenia nieadekwatne do oczekiwań</w:t>
            </w:r>
          </w:p>
          <w:p w14:paraId="5DCC1475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konieczność zbierania trudnych do zebrania dowodów, brak świadków zachowań przemocowych</w:t>
            </w:r>
          </w:p>
          <w:p w14:paraId="7939B7DF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zbyt długi okres toczących się postępowań, umarzanie spraw, poczucie bezkarności sprawców</w:t>
            </w:r>
          </w:p>
          <w:p w14:paraId="364FF161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zbył mała liczba orzeczeń sądowych nakładających zo</w:t>
            </w:r>
            <w:r w:rsidR="005B61A4">
              <w:rPr>
                <w:rFonts w:ascii="Arial" w:hAnsi="Arial" w:cs="Arial"/>
              </w:rPr>
              <w:t>bowiązania sprawcy do udziału w </w:t>
            </w:r>
            <w:r w:rsidRPr="005B61A4">
              <w:rPr>
                <w:rFonts w:ascii="Arial" w:hAnsi="Arial" w:cs="Arial"/>
              </w:rPr>
              <w:t>programach korekcyjno - edukacyjnych</w:t>
            </w:r>
          </w:p>
          <w:p w14:paraId="33EBEA62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trudności z uwolnieniem ofiar od sprawców - brak lokali pomocowych</w:t>
            </w:r>
          </w:p>
          <w:p w14:paraId="7C8B8AC3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 większości przypadków sprawy nie trafiają do sądu, kończą się umorzeniem postępowania</w:t>
            </w:r>
          </w:p>
          <w:p w14:paraId="105760E4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wycofywanie się ofiar ze współpracy</w:t>
            </w:r>
          </w:p>
          <w:p w14:paraId="032CBCA9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przewlekłość postępowań, brak zaplecza lokalowego przy egzekucji eksmisji sprawców przemocy domowej, mało rozwinięta sieć placówek interwencyjnych oraz udzielających długoterminowego schronienia osobą doświadczającym przemocy domowej</w:t>
            </w:r>
          </w:p>
          <w:p w14:paraId="664E4ADA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przewlekłość postępowań, brak zaplecza lokalowego przy egzekucji eksmisji sprawców przemocy domowej, mało rozwinięta sieć placówek interwencyjnych oraz udzielających długoterminowego schronienia osobą doświadczającym przemocy domowej</w:t>
            </w:r>
          </w:p>
          <w:p w14:paraId="649A7486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kierowania na terapię lub program korekcyjno-edukacyjny</w:t>
            </w:r>
          </w:p>
          <w:p w14:paraId="147515AB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nawet jeśli sąd orzeknie zakaz zbliżania OSP do rodziny, ni</w:t>
            </w:r>
            <w:r w:rsidR="005B61A4">
              <w:rPr>
                <w:rFonts w:ascii="Arial" w:hAnsi="Arial" w:cs="Arial"/>
              </w:rPr>
              <w:t>e zawsze jest to respektowane z </w:t>
            </w:r>
            <w:r w:rsidR="00B876B7">
              <w:rPr>
                <w:rFonts w:ascii="Arial" w:hAnsi="Arial" w:cs="Arial"/>
              </w:rPr>
              <w:t>uwagi na</w:t>
            </w:r>
            <w:r w:rsidRPr="005B61A4">
              <w:rPr>
                <w:rFonts w:ascii="Arial" w:hAnsi="Arial" w:cs="Arial"/>
              </w:rPr>
              <w:t xml:space="preserve"> brak kontroli</w:t>
            </w:r>
          </w:p>
          <w:p w14:paraId="6ACD048E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nie ma jasnych przepisów, wytycznych do pracy. Ilu prawników tyle interpretacji</w:t>
            </w:r>
          </w:p>
          <w:p w14:paraId="5634A7B5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>niechęć do podej</w:t>
            </w:r>
            <w:r w:rsidR="00B876B7">
              <w:rPr>
                <w:rFonts w:ascii="Arial" w:hAnsi="Arial" w:cs="Arial"/>
              </w:rPr>
              <w:t>mowania działań przez strony: „</w:t>
            </w:r>
            <w:r w:rsidRPr="005B61A4">
              <w:rPr>
                <w:rFonts w:ascii="Arial" w:hAnsi="Arial" w:cs="Arial"/>
              </w:rPr>
              <w:t>to i tak się nie da nic zrobić"</w:t>
            </w:r>
          </w:p>
          <w:p w14:paraId="3D12A8CA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postępowania sądowe wszczynane przez ofiary przemocy z art.207 kk dot. znęcania się nad rodziną nierzadko trwają wiele lat, w trakcie których osoby doznające przemocy tracą wiarę w skuteczność działań instytucji pomocowych. Często orzeczenia sądowe kończą się zasądzeniem jedynie prac społecznych wobec osoby któ</w:t>
            </w:r>
            <w:r w:rsidR="005B61A4">
              <w:rPr>
                <w:rFonts w:ascii="Arial" w:hAnsi="Arial" w:cs="Arial"/>
              </w:rPr>
              <w:t>ra stosuje przemoc, w związku z </w:t>
            </w:r>
            <w:r w:rsidRPr="005B61A4">
              <w:rPr>
                <w:rFonts w:ascii="Arial" w:hAnsi="Arial" w:cs="Arial"/>
              </w:rPr>
              <w:t>czym osoby te czują się bezkarne</w:t>
            </w:r>
          </w:p>
          <w:p w14:paraId="0FE225A7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długie terminy oczekiwania na wydanie wyroku lub postanowienia sądu – to zniechęca osoby dotknięte przemocą do poszukiwania pomocy – to powoduje brak wiary w możliwość zmiany przez ODP, wycofanie się ze współpracy</w:t>
            </w:r>
          </w:p>
          <w:p w14:paraId="71CB2A18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9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obawa o bezczynność i opieszałość, bagatelizowanie sprawy przez instytucje, przekonanie, że nikt nie jest w stanie im pomóc, niechęć do monitorowania sytuacji rodzinnej,</w:t>
            </w:r>
          </w:p>
        </w:tc>
      </w:tr>
      <w:tr w:rsidR="00BA7E6E" w:rsidRPr="00B72BDE" w14:paraId="601823D6" w14:textId="77777777" w:rsidTr="005B61A4">
        <w:trPr>
          <w:trHeight w:val="1119"/>
        </w:trPr>
        <w:tc>
          <w:tcPr>
            <w:tcW w:w="2516" w:type="dxa"/>
          </w:tcPr>
          <w:p w14:paraId="0EF4F375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62C987B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specjalistów lub trudności z dostępem do nich</w:t>
            </w:r>
            <w:r w:rsidRPr="00B72BDE">
              <w:rPr>
                <w:rFonts w:ascii="Arial" w:hAnsi="Arial" w:cs="Arial"/>
                <w:b/>
                <w:u w:val="single"/>
              </w:rPr>
              <w:t xml:space="preserve">     </w:t>
            </w:r>
          </w:p>
        </w:tc>
        <w:tc>
          <w:tcPr>
            <w:tcW w:w="1328" w:type="dxa"/>
          </w:tcPr>
          <w:p w14:paraId="57E2A3BD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2CB06992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43 gminy</w:t>
            </w:r>
          </w:p>
          <w:p w14:paraId="06CECCB3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68FAD84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23,6%</w:t>
            </w:r>
          </w:p>
          <w:p w14:paraId="11008D87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59" w:type="dxa"/>
          </w:tcPr>
          <w:p w14:paraId="5D422F16" w14:textId="77777777" w:rsidR="00BA7E6E" w:rsidRPr="005B61A4" w:rsidRDefault="00B876B7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trudności w pozyskaniu </w:t>
            </w:r>
            <w:r w:rsidR="00BA7E6E" w:rsidRPr="005B61A4">
              <w:rPr>
                <w:rFonts w:ascii="Arial" w:hAnsi="Arial" w:cs="Arial"/>
              </w:rPr>
              <w:t>doświadczonych specjalistów i angażujących się w działalność przeciwdziałania przemocy</w:t>
            </w:r>
          </w:p>
          <w:p w14:paraId="4F153DED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ograniczeniem jest środowisko wiejskie; specjaliści znajdują się w miastach, co w niektórych przypadkach stanowi utrudnienie</w:t>
            </w:r>
          </w:p>
          <w:p w14:paraId="7CF58C41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możliwości pokierowania ofiarę do specjalisty, który udzieli jej profesjonalnej pomocy bezsilność koordynatorów NK, gdy nie mogą realnie wskazać osoby mogącej pomóc</w:t>
            </w:r>
          </w:p>
          <w:p w14:paraId="73128DAD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psychoterapeutów w zakresie terapii rodzinnej i małżeńskiej na terenie Gminy</w:t>
            </w:r>
          </w:p>
          <w:p w14:paraId="29D20DA0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 małych miejscowościach specjaliści zaangażowani w prace ZI, co skutkuje brakiem ich poza strukturami ZI</w:t>
            </w:r>
          </w:p>
          <w:p w14:paraId="7A617CA0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niewystarczająca wiedza pracowników, niskie finansowanie</w:t>
            </w:r>
          </w:p>
          <w:p w14:paraId="08F70D99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są specjaliści ale bez certyfikatów</w:t>
            </w:r>
          </w:p>
          <w:p w14:paraId="08D169A6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>brak szybkiego, specjalistycznego wsparcia może przyczyniać się do utraty motywacji lub</w:t>
            </w:r>
            <w:r w:rsidR="00872ADD">
              <w:rPr>
                <w:rFonts w:ascii="Arial" w:hAnsi="Arial" w:cs="Arial"/>
              </w:rPr>
              <w:t> </w:t>
            </w:r>
            <w:r w:rsidRPr="005B61A4">
              <w:rPr>
                <w:rFonts w:ascii="Arial" w:hAnsi="Arial" w:cs="Arial"/>
              </w:rPr>
              <w:t>załamania procesu pozytywnej zmiany</w:t>
            </w:r>
          </w:p>
          <w:p w14:paraId="64CEA838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na terenie powiatu praktycznie nie ma terapeutów</w:t>
            </w:r>
          </w:p>
          <w:p w14:paraId="67185EE8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zbyt mała możliwość do szybkiej pomocy osobom doznającym i stosującym przemocy jak</w:t>
            </w:r>
            <w:r w:rsidR="00872ADD">
              <w:rPr>
                <w:rFonts w:ascii="Arial" w:hAnsi="Arial" w:cs="Arial"/>
              </w:rPr>
              <w:t> </w:t>
            </w:r>
            <w:r w:rsidRPr="005B61A4">
              <w:rPr>
                <w:rFonts w:ascii="Arial" w:hAnsi="Arial" w:cs="Arial"/>
              </w:rPr>
              <w:t>mało również środków finansowych</w:t>
            </w:r>
          </w:p>
          <w:p w14:paraId="2CFDE012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obecnie trudności z dostępem do specjalistów ze względu na epidemię</w:t>
            </w:r>
          </w:p>
          <w:p w14:paraId="2289DAB2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konieczność dojazdu do większych miast gdzie można skorzystać z fachowej pomocy  terapeutów</w:t>
            </w:r>
          </w:p>
          <w:p w14:paraId="1D97B56F" w14:textId="77777777" w:rsidR="00BA7E6E" w:rsidRPr="005B61A4" w:rsidRDefault="00BA7E6E" w:rsidP="005B61A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trudny dostęp d</w:t>
            </w:r>
            <w:r w:rsidR="00C862C4" w:rsidRPr="005B61A4">
              <w:rPr>
                <w:rFonts w:ascii="Arial" w:hAnsi="Arial" w:cs="Arial"/>
              </w:rPr>
              <w:t>o specjalistów w małych gminach</w:t>
            </w:r>
          </w:p>
        </w:tc>
      </w:tr>
      <w:tr w:rsidR="00BA7E6E" w:rsidRPr="00B72BDE" w14:paraId="3335C15A" w14:textId="77777777" w:rsidTr="00872ADD">
        <w:trPr>
          <w:trHeight w:val="841"/>
        </w:trPr>
        <w:tc>
          <w:tcPr>
            <w:tcW w:w="2516" w:type="dxa"/>
          </w:tcPr>
          <w:p w14:paraId="1923B1A5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962C5CF" w14:textId="77777777" w:rsidR="00B47DD6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Inne</w:t>
            </w:r>
            <w:r w:rsidR="003D294D" w:rsidRPr="00B47DD6">
              <w:rPr>
                <w:rFonts w:ascii="Arial" w:hAnsi="Arial" w:cs="Arial"/>
                <w:b/>
              </w:rPr>
              <w:t xml:space="preserve"> w tym związane </w:t>
            </w:r>
          </w:p>
          <w:p w14:paraId="2D4B58E3" w14:textId="77777777" w:rsidR="00BA7E6E" w:rsidRPr="00B72BDE" w:rsidRDefault="003D294D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 pandemią</w:t>
            </w:r>
          </w:p>
        </w:tc>
        <w:tc>
          <w:tcPr>
            <w:tcW w:w="1328" w:type="dxa"/>
          </w:tcPr>
          <w:p w14:paraId="3E9DC944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63F1683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 gmin</w:t>
            </w:r>
          </w:p>
          <w:p w14:paraId="7D4F6D23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1AD7D7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3,3%</w:t>
            </w:r>
          </w:p>
        </w:tc>
        <w:tc>
          <w:tcPr>
            <w:tcW w:w="9759" w:type="dxa"/>
          </w:tcPr>
          <w:p w14:paraId="7FD74452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ograniczone możliwości wizyt w środowisku, kontakt telef</w:t>
            </w:r>
            <w:r w:rsidR="00C93EF6">
              <w:rPr>
                <w:rFonts w:ascii="Arial" w:hAnsi="Arial" w:cs="Arial"/>
              </w:rPr>
              <w:t>oniczny nie jest jednoznaczny z </w:t>
            </w:r>
            <w:r w:rsidRPr="005B61A4">
              <w:rPr>
                <w:rFonts w:ascii="Arial" w:hAnsi="Arial" w:cs="Arial"/>
              </w:rPr>
              <w:t>rozmową na żywo</w:t>
            </w:r>
          </w:p>
          <w:p w14:paraId="0064E951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mieszkań chronionych, socjalnych, interwencyjnych</w:t>
            </w:r>
          </w:p>
          <w:p w14:paraId="3A576EB7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 powodu pandemii i obostrzeń rodziny niechętnie korzystały z pomocy specjalistów</w:t>
            </w:r>
          </w:p>
          <w:p w14:paraId="473F355A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utrudniony osobisty kontakt z rodzina dotkniętą przemocą</w:t>
            </w:r>
          </w:p>
          <w:p w14:paraId="5EEEA1DF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 wielu przypadkach procedura NK jest wszczynana niem</w:t>
            </w:r>
            <w:r w:rsidR="005B61A4">
              <w:rPr>
                <w:rFonts w:ascii="Arial" w:hAnsi="Arial" w:cs="Arial"/>
              </w:rPr>
              <w:t>al równolegle z postępowaniem o </w:t>
            </w:r>
            <w:r w:rsidRPr="005B61A4">
              <w:rPr>
                <w:rFonts w:ascii="Arial" w:hAnsi="Arial" w:cs="Arial"/>
              </w:rPr>
              <w:t xml:space="preserve">orzeczenie rozwodu między małżonkami. Osoby doznające przemocy nierzadko nie zdają sobie sprawy, że w postępowanie będzie zaangażowany OPS, w przypadku odnotowania przemocy wobec dzieci również Sąd Rodzinny. Dlatego też nie chcą podejmowania </w:t>
            </w:r>
            <w:r w:rsidRPr="005B61A4">
              <w:rPr>
                <w:rFonts w:ascii="Arial" w:hAnsi="Arial" w:cs="Arial"/>
                <w:b/>
              </w:rPr>
              <w:t>żadnych działań</w:t>
            </w:r>
            <w:r w:rsidRPr="005B61A4">
              <w:rPr>
                <w:rFonts w:ascii="Arial" w:hAnsi="Arial" w:cs="Arial"/>
              </w:rPr>
              <w:t>, współpracy. Są poinformowane przez swoich przedstawicieli sądowych, iż NK będzie dodatkowym "asem" podczas rozprawy rozwodowej</w:t>
            </w:r>
          </w:p>
          <w:p w14:paraId="03C4E299" w14:textId="77777777" w:rsidR="00BA7E6E" w:rsidRPr="005B61A4" w:rsidRDefault="00BA7E6E" w:rsidP="005B61A4">
            <w:pPr>
              <w:pStyle w:val="Akapitzlist"/>
              <w:numPr>
                <w:ilvl w:val="0"/>
                <w:numId w:val="6"/>
              </w:numPr>
              <w:spacing w:line="360" w:lineRule="auto"/>
              <w:ind w:left="292" w:hanging="283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 xml:space="preserve">trudność w kontakcie z rodziną w okresie pandemii, w związku z tym, iż w pandemii dzieci uczą się zdalnie, kuratorzy bardzo rzadko wizytują rodziny, prac. socjalni i asystenci rodziny </w:t>
            </w:r>
            <w:r w:rsidRPr="005B61A4">
              <w:rPr>
                <w:rFonts w:ascii="Arial" w:hAnsi="Arial" w:cs="Arial"/>
              </w:rPr>
              <w:lastRenderedPageBreak/>
              <w:t>częściowo pracują zdalnie, jest ograniczona możliwość diagnozowania rodzin. Przemoc ujawniana jest stosunkowo późno</w:t>
            </w:r>
            <w:r w:rsidR="003D294D" w:rsidRPr="005B61A4">
              <w:rPr>
                <w:rFonts w:ascii="Arial" w:hAnsi="Arial" w:cs="Arial"/>
              </w:rPr>
              <w:t>.</w:t>
            </w:r>
          </w:p>
        </w:tc>
      </w:tr>
    </w:tbl>
    <w:p w14:paraId="30477542" w14:textId="77777777" w:rsidR="001075E7" w:rsidRDefault="001075E7" w:rsidP="001F2FC9">
      <w:pPr>
        <w:spacing w:after="0" w:line="360" w:lineRule="auto"/>
        <w:rPr>
          <w:rFonts w:ascii="Arial" w:hAnsi="Arial" w:cs="Arial"/>
        </w:rPr>
      </w:pPr>
    </w:p>
    <w:p w14:paraId="406A3D78" w14:textId="77777777" w:rsidR="005B61A4" w:rsidRDefault="005B61A4" w:rsidP="001F2FC9">
      <w:pPr>
        <w:spacing w:after="0" w:line="360" w:lineRule="auto"/>
        <w:rPr>
          <w:rFonts w:ascii="Arial" w:hAnsi="Arial" w:cs="Arial"/>
        </w:rPr>
      </w:pPr>
    </w:p>
    <w:p w14:paraId="46C4EBED" w14:textId="77777777" w:rsidR="001075E7" w:rsidRPr="00B72BDE" w:rsidRDefault="00BA7E6E" w:rsidP="001F2FC9">
      <w:pPr>
        <w:spacing w:after="0" w:line="360" w:lineRule="auto"/>
        <w:rPr>
          <w:rFonts w:ascii="Arial" w:hAnsi="Arial" w:cs="Arial"/>
          <w:b/>
          <w:u w:val="single"/>
        </w:rPr>
      </w:pPr>
      <w:r w:rsidRPr="00B72BDE">
        <w:rPr>
          <w:rFonts w:ascii="Arial" w:hAnsi="Arial" w:cs="Arial"/>
          <w:b/>
          <w:u w:val="single"/>
        </w:rPr>
        <w:t>Obszar II :    Podnoszenie kompetencji</w:t>
      </w:r>
      <w:r w:rsidRPr="00B72BDE">
        <w:rPr>
          <w:rFonts w:ascii="Arial" w:hAnsi="Arial" w:cs="Arial"/>
        </w:rPr>
        <w:t xml:space="preserve"> </w:t>
      </w:r>
      <w:r w:rsidRPr="00B72BDE">
        <w:rPr>
          <w:rFonts w:ascii="Arial" w:hAnsi="Arial" w:cs="Arial"/>
          <w:b/>
          <w:u w:val="single"/>
        </w:rPr>
        <w:t>przedstawicieli służb i podmiotów realizujących zadania z zakresu przeciwdziałania przemocy w rodzinie - współdziałanie służb i podmiotów</w:t>
      </w:r>
    </w:p>
    <w:p w14:paraId="0B9BB9F1" w14:textId="77777777" w:rsidR="00BA7E6E" w:rsidRPr="00B72BDE" w:rsidRDefault="00BA7E6E" w:rsidP="001F2FC9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2250"/>
        <w:gridCol w:w="1367"/>
        <w:gridCol w:w="10128"/>
      </w:tblGrid>
      <w:tr w:rsidR="00BA7E6E" w:rsidRPr="00B72BDE" w14:paraId="74B614D3" w14:textId="77777777" w:rsidTr="00BA7E6E">
        <w:trPr>
          <w:trHeight w:val="694"/>
        </w:trPr>
        <w:tc>
          <w:tcPr>
            <w:tcW w:w="2250" w:type="dxa"/>
          </w:tcPr>
          <w:p w14:paraId="70391A08" w14:textId="77777777" w:rsidR="00BA7E6E" w:rsidRPr="00B72BDE" w:rsidRDefault="00BA7E6E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Czynnik utrudniający</w:t>
            </w:r>
          </w:p>
        </w:tc>
        <w:tc>
          <w:tcPr>
            <w:tcW w:w="1367" w:type="dxa"/>
          </w:tcPr>
          <w:p w14:paraId="59A889AF" w14:textId="77777777" w:rsidR="00BA7E6E" w:rsidRPr="00B72BDE" w:rsidRDefault="00BA7E6E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L. gmin</w:t>
            </w:r>
          </w:p>
          <w:p w14:paraId="31B6E441" w14:textId="77777777" w:rsidR="00BA7E6E" w:rsidRPr="00B72BDE" w:rsidRDefault="00BA7E6E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% wskazań</w:t>
            </w:r>
          </w:p>
        </w:tc>
        <w:tc>
          <w:tcPr>
            <w:tcW w:w="10128" w:type="dxa"/>
          </w:tcPr>
          <w:p w14:paraId="505F57BF" w14:textId="77777777" w:rsidR="00BA7E6E" w:rsidRPr="00B72BDE" w:rsidRDefault="00B876B7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Przykłady</w:t>
            </w:r>
            <w:r>
              <w:rPr>
                <w:rFonts w:ascii="Arial" w:hAnsi="Arial" w:cs="Arial"/>
                <w:b/>
              </w:rPr>
              <w:t xml:space="preserve"> utrudnień </w:t>
            </w:r>
            <w:r w:rsidRPr="00B72BDE">
              <w:rPr>
                <w:rFonts w:ascii="Arial" w:hAnsi="Arial" w:cs="Arial"/>
                <w:b/>
              </w:rPr>
              <w:t>zgłoszone przez gminy</w:t>
            </w:r>
            <w:r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A7E6E" w:rsidRPr="00B72BDE" w14:paraId="329AD7A5" w14:textId="77777777" w:rsidTr="00BA7E6E">
        <w:trPr>
          <w:trHeight w:val="1485"/>
        </w:trPr>
        <w:tc>
          <w:tcPr>
            <w:tcW w:w="2250" w:type="dxa"/>
          </w:tcPr>
          <w:p w14:paraId="0849C5B6" w14:textId="77777777" w:rsidR="005B61A4" w:rsidRPr="00B47DD6" w:rsidRDefault="005B61A4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328FB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identyfikacji z</w:t>
            </w:r>
          </w:p>
          <w:p w14:paraId="5BBF3218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zadaniami ustawowymi</w:t>
            </w:r>
          </w:p>
          <w:p w14:paraId="50F1B6C8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 zakresu</w:t>
            </w:r>
          </w:p>
          <w:p w14:paraId="63FDFE5B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przeciwdziałania</w:t>
            </w:r>
          </w:p>
          <w:p w14:paraId="2213D1E3" w14:textId="77777777" w:rsid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przemocy </w:t>
            </w:r>
          </w:p>
          <w:p w14:paraId="6D67A95C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rodzinie -</w:t>
            </w:r>
          </w:p>
          <w:p w14:paraId="3CD91B98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uznanie przemocy w</w:t>
            </w:r>
            <w:r w:rsid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rodzinie jako zakresu</w:t>
            </w:r>
            <w:r w:rsid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pracy dla niektórych</w:t>
            </w:r>
          </w:p>
          <w:p w14:paraId="700462B8" w14:textId="77777777" w:rsidR="00BA7E6E" w:rsidRPr="00B47DD6" w:rsidRDefault="00B47DD6" w:rsidP="001F2FC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tylko sł</w:t>
            </w:r>
            <w:r w:rsidR="00BA7E6E" w:rsidRPr="00B47DD6">
              <w:rPr>
                <w:rFonts w:ascii="Arial" w:hAnsi="Arial" w:cs="Arial"/>
                <w:b/>
              </w:rPr>
              <w:t>użb</w:t>
            </w:r>
          </w:p>
          <w:p w14:paraId="734C1823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4946FB1D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31C5FE0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63 gminy</w:t>
            </w:r>
          </w:p>
          <w:p w14:paraId="3296F422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209B6F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34,6%</w:t>
            </w:r>
          </w:p>
        </w:tc>
        <w:tc>
          <w:tcPr>
            <w:tcW w:w="10128" w:type="dxa"/>
          </w:tcPr>
          <w:p w14:paraId="51F7DE6B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zrzucanie wyłącznej odpowiedzialności za zadania z zakresu przec</w:t>
            </w:r>
            <w:r w:rsidR="00C93EF6">
              <w:rPr>
                <w:rFonts w:ascii="Arial" w:hAnsi="Arial" w:cs="Arial"/>
              </w:rPr>
              <w:t xml:space="preserve">iwdziałania przemocy w rodzinie </w:t>
            </w:r>
            <w:r w:rsidRPr="005B61A4">
              <w:rPr>
                <w:rFonts w:ascii="Arial" w:hAnsi="Arial" w:cs="Arial"/>
              </w:rPr>
              <w:t>na pomoc społeczną i Policję</w:t>
            </w:r>
          </w:p>
          <w:p w14:paraId="2D1C9AB2" w14:textId="77777777" w:rsidR="00C862C4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większość zadań związanych z prowadzeniem procedury spoczywa na pracownikach socjalnych ops: prowadzenie dokumentacji, wizyty i kontakty z rodzinami, kontakty z instytucjami inicjowa</w:t>
            </w:r>
            <w:r w:rsidR="00C862C4" w:rsidRPr="005B61A4">
              <w:rPr>
                <w:rFonts w:ascii="Arial" w:hAnsi="Arial" w:cs="Arial"/>
              </w:rPr>
              <w:t>ne przez pracowników socjalnych</w:t>
            </w:r>
          </w:p>
          <w:p w14:paraId="3D6760C0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służba zdrowia, oświata, GKRPA nie wszczynają procedury NK, w efekcie do przewodniczącego ZI nie wpływają NK A zakładane przez te służby. Wpływa to negatywnie na proces diagnozowania rodzin dotkniętych zjawiskiem</w:t>
            </w:r>
          </w:p>
          <w:p w14:paraId="41F78788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identyfikacji problemu przez służbę zdrowia, nie zakładają procedur pomimo ewidentnych dowodów np. pobicie</w:t>
            </w:r>
          </w:p>
          <w:p w14:paraId="501747D1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pracownicy poszczególnych instytucji wciąż mają przekonanie, że do ich obowiązków co najwyżej należy zgłoszenie przemocy do sądu lub ośrodka pomocy społecznej</w:t>
            </w:r>
          </w:p>
          <w:p w14:paraId="282B0DD8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przekonanie niektórych instytucji, iż przemocą zajmuje się OPS i Policja</w:t>
            </w:r>
          </w:p>
          <w:p w14:paraId="16BEE70C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 xml:space="preserve">przedstawiciele służby zdrowia oraz oświaty nie są zainteresowani działaniami ZI, wykazują bierność w działaniach ZI, uważają, że to działania </w:t>
            </w:r>
            <w:r w:rsidR="008540C4" w:rsidRPr="005B61A4">
              <w:rPr>
                <w:rFonts w:ascii="Arial" w:hAnsi="Arial" w:cs="Arial"/>
              </w:rPr>
              <w:t xml:space="preserve">dla </w:t>
            </w:r>
            <w:r w:rsidRPr="005B61A4">
              <w:rPr>
                <w:rFonts w:ascii="Arial" w:hAnsi="Arial" w:cs="Arial"/>
              </w:rPr>
              <w:t>OPS i policji, mimo szkoleń organizowanych przez GOPS, nadal nie wiedzą jaka jest ich rola w ZI</w:t>
            </w:r>
          </w:p>
          <w:p w14:paraId="34B26717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poczucie osamotnienia w działaniach, przemoc to wyłącznie sprawa MOPS", nadmierne obciążenie obowiązkami, wyręczanie innych podmiotów, poczucie "walki z wiatrakami"</w:t>
            </w:r>
          </w:p>
          <w:p w14:paraId="3B29ABE2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duże wymagania służb kontrolujących w działaniach NK</w:t>
            </w:r>
          </w:p>
          <w:p w14:paraId="48B3BE5D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identyfikacji ze strony pedagogów i ośrodka zdrowia</w:t>
            </w:r>
          </w:p>
        </w:tc>
      </w:tr>
      <w:tr w:rsidR="00BA7E6E" w:rsidRPr="00B72BDE" w14:paraId="161B48FA" w14:textId="77777777" w:rsidTr="00BA7E6E">
        <w:trPr>
          <w:trHeight w:val="566"/>
        </w:trPr>
        <w:tc>
          <w:tcPr>
            <w:tcW w:w="2250" w:type="dxa"/>
          </w:tcPr>
          <w:p w14:paraId="794F90F5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C78F3CC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środków</w:t>
            </w:r>
          </w:p>
          <w:p w14:paraId="472DCF6C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finansowych na</w:t>
            </w:r>
          </w:p>
          <w:p w14:paraId="437B34E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działania z zakresu</w:t>
            </w:r>
          </w:p>
          <w:p w14:paraId="68A882FD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przeciwdziałania</w:t>
            </w:r>
          </w:p>
          <w:p w14:paraId="23B6094A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przemocy</w:t>
            </w:r>
          </w:p>
          <w:p w14:paraId="198F2C82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(organizacyjne, pomocy</w:t>
            </w:r>
          </w:p>
          <w:p w14:paraId="24AB3BCA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specjalistycznej)</w:t>
            </w:r>
          </w:p>
        </w:tc>
        <w:tc>
          <w:tcPr>
            <w:tcW w:w="1367" w:type="dxa"/>
          </w:tcPr>
          <w:p w14:paraId="58216F93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15C24747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51 gmin</w:t>
            </w:r>
          </w:p>
          <w:p w14:paraId="59351F58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60067C8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28%</w:t>
            </w:r>
          </w:p>
        </w:tc>
        <w:tc>
          <w:tcPr>
            <w:tcW w:w="10128" w:type="dxa"/>
          </w:tcPr>
          <w:p w14:paraId="389A4451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uniemożliwia zwiększenie dostępności do poradnictwa spec</w:t>
            </w:r>
            <w:r w:rsidR="00C93EF6">
              <w:rPr>
                <w:rFonts w:ascii="Arial" w:hAnsi="Arial" w:cs="Arial"/>
              </w:rPr>
              <w:t>jalistycznego (chodzi zarówno o </w:t>
            </w:r>
            <w:r w:rsidRPr="005B61A4">
              <w:rPr>
                <w:rFonts w:ascii="Arial" w:hAnsi="Arial" w:cs="Arial"/>
              </w:rPr>
              <w:t>specjalistów jak i ilość godzin świadczonych prze nich porad)</w:t>
            </w:r>
          </w:p>
          <w:p w14:paraId="113B970B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wydzielonych i wystarczających środków finansowych na podejmowania działań organizacyjnych w zakresie przeciwdziałania przemocy</w:t>
            </w:r>
          </w:p>
          <w:p w14:paraId="361E3CA4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 xml:space="preserve">zniechęcenie pracowników wynikających z braku dostępu do szkoleń, superwizji, konsultacji, </w:t>
            </w:r>
          </w:p>
          <w:p w14:paraId="41092988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środków finansowych na wynagrodzenie za zwiększenie zakresu obowiązków służbowych</w:t>
            </w:r>
          </w:p>
          <w:p w14:paraId="178B2AF6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ograniczone środki finansowe na zatrudnienie specjalistów w tym zakresie</w:t>
            </w:r>
          </w:p>
          <w:p w14:paraId="50FBF010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 xml:space="preserve">zbyt mała ilość darmowych szkoleń specjalistycznych; </w:t>
            </w:r>
          </w:p>
          <w:p w14:paraId="6C3587B3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dotacji ze środków publicznych Państwa</w:t>
            </w:r>
          </w:p>
          <w:p w14:paraId="5CA3E1D3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środków na pokrycie wydatków związanych z funkcjonowaniem ZI/GR, brak środków finansowych na poprawę trudnych warunków lokalowych</w:t>
            </w:r>
          </w:p>
        </w:tc>
      </w:tr>
      <w:tr w:rsidR="00BA7E6E" w:rsidRPr="00B72BDE" w14:paraId="16EBF64F" w14:textId="77777777" w:rsidTr="003D294D">
        <w:trPr>
          <w:trHeight w:val="694"/>
        </w:trPr>
        <w:tc>
          <w:tcPr>
            <w:tcW w:w="2250" w:type="dxa"/>
          </w:tcPr>
          <w:p w14:paraId="2FCB52D2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6351E6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środków</w:t>
            </w:r>
          </w:p>
          <w:p w14:paraId="5EDB2BC7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finansowych na</w:t>
            </w:r>
          </w:p>
          <w:p w14:paraId="192B6882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szkolenia, system</w:t>
            </w:r>
          </w:p>
          <w:p w14:paraId="3154F654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lastRenderedPageBreak/>
              <w:t>wsparcia, superwiz</w:t>
            </w:r>
            <w:r w:rsidR="00B47DD6">
              <w:rPr>
                <w:rFonts w:ascii="Arial" w:hAnsi="Arial" w:cs="Arial"/>
                <w:b/>
              </w:rPr>
              <w:t>ję...</w:t>
            </w:r>
          </w:p>
          <w:p w14:paraId="237AC9B6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389912C0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63711C1A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44 gminy</w:t>
            </w:r>
          </w:p>
          <w:p w14:paraId="054FEECF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6893B1C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24,2%</w:t>
            </w:r>
          </w:p>
        </w:tc>
        <w:tc>
          <w:tcPr>
            <w:tcW w:w="10128" w:type="dxa"/>
          </w:tcPr>
          <w:p w14:paraId="39AD9F0D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obniża skuteczność świadczonej pomocy</w:t>
            </w:r>
          </w:p>
          <w:p w14:paraId="54BB958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konieczności programów superwizyjnych</w:t>
            </w:r>
          </w:p>
          <w:p w14:paraId="3B654EA4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podnoszenia kwalifikacji przez specjalistów</w:t>
            </w:r>
          </w:p>
          <w:p w14:paraId="3886AC31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niewystarczające środki finansowe na te zadanie</w:t>
            </w:r>
          </w:p>
          <w:p w14:paraId="218899A3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zadanie nie ma specjalnej ścieżki finansowania</w:t>
            </w:r>
          </w:p>
          <w:p w14:paraId="107AC0C8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>szkolenia najczęściej raz na kilka lat</w:t>
            </w:r>
          </w:p>
          <w:p w14:paraId="504285D5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możliwości organizacji spotkań z specjalistami</w:t>
            </w:r>
          </w:p>
          <w:p w14:paraId="231519AB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mało środków na grupy wsparcia</w:t>
            </w:r>
          </w:p>
          <w:p w14:paraId="7B866E10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funduszy na superwizję i szkolenia specjalistyczne</w:t>
            </w:r>
          </w:p>
          <w:p w14:paraId="6F395DCF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wypalenie zawodowe, brak odpowiedniej wiedzy z zakresu pr</w:t>
            </w:r>
            <w:r w:rsidR="00C93EF6">
              <w:rPr>
                <w:rFonts w:ascii="Arial" w:hAnsi="Arial" w:cs="Arial"/>
              </w:rPr>
              <w:t>ocedury NK, zjawiska przemocy w </w:t>
            </w:r>
            <w:r w:rsidRPr="005B61A4">
              <w:rPr>
                <w:rFonts w:ascii="Arial" w:hAnsi="Arial" w:cs="Arial"/>
              </w:rPr>
              <w:t>rodzinie</w:t>
            </w:r>
          </w:p>
          <w:p w14:paraId="06D0D41A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środków finansowych z budżetu państwa na działania w tym zakresie</w:t>
            </w:r>
          </w:p>
          <w:p w14:paraId="14658D57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ograniczone dotacje przeznaczane na szkolenia dla pracowników  nie pozwalają na podnoszenie kwalifikacji i wiedzy.</w:t>
            </w:r>
          </w:p>
        </w:tc>
      </w:tr>
      <w:tr w:rsidR="00BA7E6E" w:rsidRPr="00B72BDE" w14:paraId="43CEF1EE" w14:textId="77777777" w:rsidTr="00BA7E6E">
        <w:trPr>
          <w:trHeight w:val="566"/>
        </w:trPr>
        <w:tc>
          <w:tcPr>
            <w:tcW w:w="2250" w:type="dxa"/>
          </w:tcPr>
          <w:p w14:paraId="7554F4E9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7448208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Duże obciążenie</w:t>
            </w:r>
          </w:p>
          <w:p w14:paraId="7A3D629E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głównie pracowników</w:t>
            </w:r>
          </w:p>
          <w:p w14:paraId="1FFD2EF4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socjalnych zakresem</w:t>
            </w:r>
          </w:p>
          <w:p w14:paraId="4EFEFB5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działań - poza przemocą</w:t>
            </w:r>
          </w:p>
          <w:p w14:paraId="26FC208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rodzinie</w:t>
            </w:r>
          </w:p>
          <w:p w14:paraId="3177B2AE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580E916E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1EE0918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72 gminy</w:t>
            </w:r>
          </w:p>
          <w:p w14:paraId="63DFB947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D3D7A6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39,6%</w:t>
            </w:r>
          </w:p>
        </w:tc>
        <w:tc>
          <w:tcPr>
            <w:tcW w:w="10128" w:type="dxa"/>
          </w:tcPr>
          <w:p w14:paraId="1204C2A4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całość odpowiedzialności za działania ZI i grup roboczych spada na pracowników OPS</w:t>
            </w:r>
          </w:p>
          <w:p w14:paraId="5BABBE0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obciążenie pracowników wielozadaniowością</w:t>
            </w:r>
          </w:p>
          <w:p w14:paraId="66A70CE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poza obowiązkami związanymi z pracą w terenie pomoc społeczna jest bardzo zbiurokratyzowana</w:t>
            </w:r>
          </w:p>
          <w:p w14:paraId="31A7EB3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zbyt mała ilość pracowników socjalnych w stosunku do zadań</w:t>
            </w:r>
          </w:p>
          <w:p w14:paraId="11F868C4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zbyt duża ilość obowiązków nałożona na pracowników socjalnych, wynikająca z ustawy o pomocy społecznej; zadania związane z przemocą są dodatkowym, bardzo czasochłonnym obciążeniem - często wynagrodzenie nie jest adekwatne do wykonywanych obowiązków</w:t>
            </w:r>
          </w:p>
          <w:p w14:paraId="01D7E65F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zdecydowanie - poza Policją i pracownikami socjalnymi - trudno liczyć na inne instytucje</w:t>
            </w:r>
          </w:p>
          <w:p w14:paraId="52AD82B5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pracownik socjalny oprócz swoich obowiązków wykonuje najczęściej wszystkie czynności związane z dokumentacją prac GR i ZI</w:t>
            </w:r>
          </w:p>
          <w:p w14:paraId="657C3C6F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zbyt duże obciążenie powoduje, że obowiązki nie są wykonywane dostatecznie prawidłowo, brak czasu na faktyczne i skuteczne  działania, biurokracja</w:t>
            </w:r>
          </w:p>
          <w:p w14:paraId="6A2767A2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pracownicy socjalni są obciążeni dużą ilością zadań nadmierną biurokracją, wzrastającą liczbą sprawozdań, analiz, raportów itp.</w:t>
            </w:r>
          </w:p>
          <w:p w14:paraId="04BF8E9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>brak zaangażowania w prowadzenie procedury NK, skupienie się na biurokracji, wypalenie zawodowe, powierzchowne traktowanie stron</w:t>
            </w:r>
          </w:p>
        </w:tc>
      </w:tr>
      <w:tr w:rsidR="00BA7E6E" w:rsidRPr="00B72BDE" w14:paraId="36767419" w14:textId="77777777" w:rsidTr="00C93EF6">
        <w:trPr>
          <w:trHeight w:val="1120"/>
        </w:trPr>
        <w:tc>
          <w:tcPr>
            <w:tcW w:w="2250" w:type="dxa"/>
          </w:tcPr>
          <w:p w14:paraId="75240994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29075F8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Duże obciążenie</w:t>
            </w:r>
          </w:p>
          <w:p w14:paraId="7B0A60AA" w14:textId="77777777" w:rsidR="00B47DD6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emocjonalne </w:t>
            </w:r>
          </w:p>
          <w:p w14:paraId="582B5517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związku</w:t>
            </w:r>
          </w:p>
          <w:p w14:paraId="116C4387" w14:textId="77777777" w:rsidR="00B47DD6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 wykonywaniem pracy</w:t>
            </w:r>
            <w:r w:rsidR="00B47DD6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 xml:space="preserve">w zakresie przemocy </w:t>
            </w:r>
          </w:p>
          <w:p w14:paraId="0167424D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</w:t>
            </w:r>
            <w:r w:rsidR="00B47DD6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rodzinie; brak</w:t>
            </w:r>
          </w:p>
          <w:p w14:paraId="7167368C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akceptacji dla</w:t>
            </w:r>
          </w:p>
          <w:p w14:paraId="1FA48A01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wykonywanego zadania</w:t>
            </w:r>
            <w:r w:rsidR="00B47DD6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- polecenie od</w:t>
            </w:r>
            <w:r w:rsidR="00B47DD6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zwierzchników;</w:t>
            </w:r>
          </w:p>
          <w:p w14:paraId="064F1206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stereotypy </w:t>
            </w:r>
            <w:r w:rsidR="00B47DD6" w:rsidRPr="00B47DD6">
              <w:rPr>
                <w:rFonts w:ascii="Arial" w:hAnsi="Arial" w:cs="Arial"/>
                <w:b/>
              </w:rPr>
              <w:t>m</w:t>
            </w:r>
            <w:r w:rsidRPr="00B47DD6">
              <w:rPr>
                <w:rFonts w:ascii="Arial" w:hAnsi="Arial" w:cs="Arial"/>
                <w:b/>
              </w:rPr>
              <w:t>yślowe np.</w:t>
            </w:r>
          </w:p>
          <w:p w14:paraId="22731280" w14:textId="77777777" w:rsidR="00BA7E6E" w:rsidRPr="00B47DD6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wobec sprawców</w:t>
            </w:r>
          </w:p>
          <w:p w14:paraId="33997352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20E9DAD2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67C6F73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64 gminy</w:t>
            </w:r>
          </w:p>
          <w:p w14:paraId="2ECC5B5B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0D97DF5" w14:textId="77777777" w:rsidR="00BA7E6E" w:rsidRPr="00B72BDE" w:rsidRDefault="00BA7E6E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35,2%</w:t>
            </w:r>
          </w:p>
          <w:p w14:paraId="62C22048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C5D42CC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0D86161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81C94D6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B86C455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C26F4F9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D90FDA6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E5FB99F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960ED63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167FECFF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28" w:type="dxa"/>
          </w:tcPr>
          <w:p w14:paraId="44B3BA31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obciążenie emocjonalne wynika głównie z faktu obawy konfrontacji z agresywnymi sprawcami przemocy, bądź pracą z rodzinami, w których są dzieci, co wiąże się z większą odpowiedzialnością</w:t>
            </w:r>
          </w:p>
          <w:p w14:paraId="3DFAD58C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obciążenie emocjonalne wpływa na przyspieszenie procesu wypalenia zawodowego</w:t>
            </w:r>
          </w:p>
          <w:p w14:paraId="5ADF3D57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czasu na wnikliwe rozstrzyganie sporów, wyszukiwanie nowych form wsparcia i pomocy, dlatego wskazane jest wprowadzanie systematycznego programu superwizji dla pracowników</w:t>
            </w:r>
          </w:p>
          <w:p w14:paraId="41411882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obciążenie emocjonalne - przenoszenie pracy do życia prywatnego; brak zrozumienia w społeczeństwie; brak dodatkowego wynagrodzenia</w:t>
            </w:r>
          </w:p>
          <w:p w14:paraId="79560E43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zwiększenie ryzyka wypalenia zawodowego, ujemny wpływ na motywację do</w:t>
            </w:r>
            <w:r w:rsidR="00B876B7">
              <w:rPr>
                <w:rFonts w:ascii="Arial" w:hAnsi="Arial" w:cs="Arial"/>
              </w:rPr>
              <w:t xml:space="preserve"> poszukiwania nowych rozwiązań, dbałość o </w:t>
            </w:r>
            <w:r w:rsidRPr="005B61A4">
              <w:rPr>
                <w:rFonts w:ascii="Arial" w:hAnsi="Arial" w:cs="Arial"/>
              </w:rPr>
              <w:t xml:space="preserve">doskonalenie warsztatu zawodowego, autorefleksję. Może prowadzić do wykonywania zadań w sposób zrutynizowany, bez </w:t>
            </w:r>
            <w:r w:rsidR="00B876B7">
              <w:rPr>
                <w:rFonts w:ascii="Arial" w:hAnsi="Arial" w:cs="Arial"/>
              </w:rPr>
              <w:t>emocjonalnego zaangażowania lub też odwrotnie, do przejawiania postaw „</w:t>
            </w:r>
            <w:r w:rsidRPr="005B61A4">
              <w:rPr>
                <w:rFonts w:ascii="Arial" w:hAnsi="Arial" w:cs="Arial"/>
              </w:rPr>
              <w:t>bohaterskich</w:t>
            </w:r>
            <w:r w:rsidR="00B876B7">
              <w:rPr>
                <w:rFonts w:ascii="Arial" w:hAnsi="Arial" w:cs="Arial"/>
              </w:rPr>
              <w:t>”</w:t>
            </w:r>
            <w:r w:rsidRPr="005B61A4">
              <w:rPr>
                <w:rFonts w:ascii="Arial" w:hAnsi="Arial" w:cs="Arial"/>
              </w:rPr>
              <w:t>, przenoszenia przeżywanych emocji, napięć na życie prywatne</w:t>
            </w:r>
          </w:p>
          <w:p w14:paraId="756E14C7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potrzebne są nie kilkugodzinne szkolenia,</w:t>
            </w:r>
            <w:r w:rsidR="00B876B7">
              <w:rPr>
                <w:rFonts w:ascii="Arial" w:hAnsi="Arial" w:cs="Arial"/>
              </w:rPr>
              <w:t xml:space="preserve"> </w:t>
            </w:r>
            <w:r w:rsidRPr="005B61A4">
              <w:rPr>
                <w:rFonts w:ascii="Arial" w:hAnsi="Arial" w:cs="Arial"/>
              </w:rPr>
              <w:t>ale solidne warsztaty</w:t>
            </w:r>
          </w:p>
          <w:p w14:paraId="1B1FFAA0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obciążenie emocjonalne, brak wsparcia, brak ochrony, niebezpieczeństwa związane z kontaktami z OSP</w:t>
            </w:r>
          </w:p>
          <w:p w14:paraId="34DE87F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osób chętnych do prowadzenia działań w zakresie przeciwdziałania przemocy w rodzinie- najczęściej osoby kierowane są do prac poleceniem Kierownika nie z własnej woli. Wiele osób kierowanych do prac bez żadnego przygotowania</w:t>
            </w:r>
          </w:p>
          <w:p w14:paraId="5813FA22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realizacja zadań związanych z p/przemocy w rodzinie jest bardzo obciążająca emocjonalnie, czasochłonna, mozolna i ze słabo widocznymi efektami, bywa również niebezpieczna</w:t>
            </w:r>
          </w:p>
          <w:p w14:paraId="116FC28C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obawa o własne bezpieczeństwo, napaść słowna i fizyczna ze strony sprawców przemocy</w:t>
            </w:r>
          </w:p>
          <w:p w14:paraId="07872052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lastRenderedPageBreak/>
              <w:t>brak zrozumienia społecznego w mediach, negatywne przykłady pracy służb w zakresie przemocy</w:t>
            </w:r>
          </w:p>
          <w:p w14:paraId="65EFAAC0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przenoszenie stanów emocjonalnych na życie prywatne, nerwowość, brak zrozumienia społecznego, ukazywanie w mediach negatywnych przykładów pracy pracowników socjalnych, wypalenie zawodowe pracowników socjalnych, niskie płace</w:t>
            </w:r>
          </w:p>
        </w:tc>
      </w:tr>
      <w:tr w:rsidR="00BA7E6E" w:rsidRPr="00B72BDE" w14:paraId="24C18E32" w14:textId="77777777" w:rsidTr="00BA7E6E">
        <w:trPr>
          <w:trHeight w:val="708"/>
        </w:trPr>
        <w:tc>
          <w:tcPr>
            <w:tcW w:w="2250" w:type="dxa"/>
          </w:tcPr>
          <w:p w14:paraId="7950AF95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76CD26E" w14:textId="77777777" w:rsidR="00C93EF6" w:rsidRPr="00B47DD6" w:rsidRDefault="00BA7E6E" w:rsidP="00C93EF6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Inne</w:t>
            </w:r>
            <w:r w:rsidR="00C93EF6" w:rsidRPr="00B47DD6">
              <w:rPr>
                <w:rFonts w:ascii="Arial" w:hAnsi="Arial" w:cs="Arial"/>
                <w:b/>
              </w:rPr>
              <w:t xml:space="preserve"> w tym związane </w:t>
            </w:r>
          </w:p>
          <w:p w14:paraId="14D17DA3" w14:textId="77777777" w:rsidR="00BA7E6E" w:rsidRPr="00B72BDE" w:rsidRDefault="00C93EF6" w:rsidP="00C93EF6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 pandemią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</w:tc>
        <w:tc>
          <w:tcPr>
            <w:tcW w:w="1367" w:type="dxa"/>
          </w:tcPr>
          <w:p w14:paraId="43CD881E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EEBBFB0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 gmin</w:t>
            </w:r>
          </w:p>
          <w:p w14:paraId="7525A624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0639FCD" w14:textId="77777777" w:rsidR="00BA7E6E" w:rsidRPr="00B72BDE" w:rsidRDefault="00BA7E6E" w:rsidP="001F2FC9">
            <w:pPr>
              <w:spacing w:line="360" w:lineRule="auto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2,7%</w:t>
            </w:r>
          </w:p>
        </w:tc>
        <w:tc>
          <w:tcPr>
            <w:tcW w:w="10128" w:type="dxa"/>
          </w:tcPr>
          <w:p w14:paraId="48F64487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dodatkowych urlopów wypoczynkowych za pracę szczególnie obciążającą</w:t>
            </w:r>
          </w:p>
          <w:p w14:paraId="2AAFCCB4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zainteresowania osób decyzyjnych w pomoc rodzinie (Radni)</w:t>
            </w:r>
          </w:p>
          <w:p w14:paraId="354CF12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wparcia dla osób pracujących w Zespole Interdyscyplinarnym</w:t>
            </w:r>
          </w:p>
          <w:p w14:paraId="63CD38BE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niezależnie od tego czy to jest mała gmina czy większa powinna zostać zatrudniona osoba zajmująca się tylko przemocą w rodzinie</w:t>
            </w:r>
          </w:p>
          <w:p w14:paraId="5306B25B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brak dodatkowego wynagrodzenia za pełnienie funkcji Przewodniczącego ZI; brak wynagrodzenie za dyżur telefoniczny</w:t>
            </w:r>
          </w:p>
          <w:p w14:paraId="42F52506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trudności z nawiązaniem kontaktu z OSP, które wykorzystują stan epidemii do odmowy współpracy, podjęcia terapii, udziału w zajęciach korekcyjno- edukacyjnych</w:t>
            </w:r>
          </w:p>
          <w:p w14:paraId="519A3A75" w14:textId="77777777" w:rsidR="00BA7E6E" w:rsidRPr="005B61A4" w:rsidRDefault="00BA7E6E" w:rsidP="00C93EF6">
            <w:pPr>
              <w:pStyle w:val="Akapitzlist"/>
              <w:numPr>
                <w:ilvl w:val="0"/>
                <w:numId w:val="7"/>
              </w:numPr>
              <w:spacing w:line="360" w:lineRule="auto"/>
              <w:ind w:left="382" w:hanging="382"/>
              <w:jc w:val="both"/>
              <w:rPr>
                <w:rFonts w:ascii="Arial" w:hAnsi="Arial" w:cs="Arial"/>
              </w:rPr>
            </w:pPr>
            <w:r w:rsidRPr="005B61A4">
              <w:rPr>
                <w:rFonts w:ascii="Arial" w:hAnsi="Arial" w:cs="Arial"/>
              </w:rPr>
              <w:t>reżim sanitarny, brak superwizji dla członków ZI</w:t>
            </w:r>
          </w:p>
        </w:tc>
      </w:tr>
    </w:tbl>
    <w:p w14:paraId="3078D906" w14:textId="77777777" w:rsidR="00C93EF6" w:rsidRDefault="00C93EF6" w:rsidP="001F2FC9">
      <w:pPr>
        <w:spacing w:after="0" w:line="360" w:lineRule="auto"/>
        <w:rPr>
          <w:rFonts w:ascii="Arial" w:hAnsi="Arial" w:cs="Arial"/>
          <w:b/>
          <w:u w:val="single"/>
        </w:rPr>
      </w:pPr>
    </w:p>
    <w:p w14:paraId="272A9240" w14:textId="77777777" w:rsidR="00874DD2" w:rsidRPr="00B72BDE" w:rsidRDefault="00BD0F93" w:rsidP="001F2FC9">
      <w:pPr>
        <w:spacing w:after="0" w:line="360" w:lineRule="auto"/>
        <w:rPr>
          <w:rFonts w:ascii="Arial" w:hAnsi="Arial" w:cs="Arial"/>
        </w:rPr>
      </w:pPr>
      <w:r w:rsidRPr="00B72BDE">
        <w:rPr>
          <w:rFonts w:ascii="Arial" w:hAnsi="Arial" w:cs="Arial"/>
          <w:b/>
          <w:u w:val="single"/>
        </w:rPr>
        <w:t>Obszar III :      Praca z osobami stosującymi przemoc w rodzinie</w:t>
      </w:r>
    </w:p>
    <w:p w14:paraId="27395746" w14:textId="77777777" w:rsidR="00BA7E6E" w:rsidRPr="00B72BDE" w:rsidRDefault="00BA7E6E" w:rsidP="001F2FC9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2282"/>
        <w:gridCol w:w="1405"/>
        <w:gridCol w:w="10058"/>
      </w:tblGrid>
      <w:tr w:rsidR="00BD0F93" w:rsidRPr="00B72BDE" w14:paraId="35AE9FC3" w14:textId="77777777" w:rsidTr="00C862C4">
        <w:trPr>
          <w:trHeight w:val="723"/>
        </w:trPr>
        <w:tc>
          <w:tcPr>
            <w:tcW w:w="2282" w:type="dxa"/>
          </w:tcPr>
          <w:p w14:paraId="5DD5F0D8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Czynnik utrudniający</w:t>
            </w:r>
          </w:p>
        </w:tc>
        <w:tc>
          <w:tcPr>
            <w:tcW w:w="1405" w:type="dxa"/>
          </w:tcPr>
          <w:p w14:paraId="73857531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L. gmin</w:t>
            </w:r>
          </w:p>
          <w:p w14:paraId="61EDDA20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% wskazań</w:t>
            </w:r>
          </w:p>
        </w:tc>
        <w:tc>
          <w:tcPr>
            <w:tcW w:w="10058" w:type="dxa"/>
          </w:tcPr>
          <w:p w14:paraId="7CD5EB3E" w14:textId="77777777" w:rsidR="00BD0F93" w:rsidRPr="00B72BDE" w:rsidRDefault="00B876B7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Przykłady</w:t>
            </w:r>
            <w:r>
              <w:rPr>
                <w:rFonts w:ascii="Arial" w:hAnsi="Arial" w:cs="Arial"/>
                <w:b/>
              </w:rPr>
              <w:t xml:space="preserve"> utrudnień </w:t>
            </w:r>
            <w:r w:rsidRPr="00B72BDE">
              <w:rPr>
                <w:rFonts w:ascii="Arial" w:hAnsi="Arial" w:cs="Arial"/>
                <w:b/>
              </w:rPr>
              <w:t>zgłoszone przez gminy</w:t>
            </w:r>
            <w:r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D0F93" w:rsidRPr="00B72BDE" w14:paraId="05C0C6C7" w14:textId="77777777" w:rsidTr="00BA7E6E">
        <w:trPr>
          <w:trHeight w:val="1485"/>
        </w:trPr>
        <w:tc>
          <w:tcPr>
            <w:tcW w:w="2282" w:type="dxa"/>
          </w:tcPr>
          <w:p w14:paraId="0733C799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7CDE32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specjalistów do</w:t>
            </w:r>
            <w:r w:rsidR="00B876B7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pracy z osobami</w:t>
            </w:r>
          </w:p>
          <w:p w14:paraId="1965050D" w14:textId="77777777" w:rsidR="00BD0F93" w:rsidRPr="00B876B7" w:rsidRDefault="00BD0F93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B47DD6">
              <w:rPr>
                <w:rFonts w:ascii="Arial" w:hAnsi="Arial" w:cs="Arial"/>
                <w:b/>
              </w:rPr>
              <w:lastRenderedPageBreak/>
              <w:t>stosującymi przemoc</w:t>
            </w:r>
            <w:r w:rsidR="00B876B7" w:rsidRP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(OSP)</w:t>
            </w:r>
          </w:p>
        </w:tc>
        <w:tc>
          <w:tcPr>
            <w:tcW w:w="1405" w:type="dxa"/>
          </w:tcPr>
          <w:p w14:paraId="537F71E1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5B409A61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45 gmin</w:t>
            </w:r>
          </w:p>
          <w:p w14:paraId="586F6CAE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A92933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24,7%</w:t>
            </w:r>
          </w:p>
        </w:tc>
        <w:tc>
          <w:tcPr>
            <w:tcW w:w="10058" w:type="dxa"/>
          </w:tcPr>
          <w:p w14:paraId="059E6924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środków finansowych na zatrudnienie specjalistów i tworzenie programów</w:t>
            </w:r>
          </w:p>
          <w:p w14:paraId="293434DD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udzielania specjalistycznej pomocy</w:t>
            </w:r>
          </w:p>
          <w:p w14:paraId="52DCD142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szkoleń oraz odpowiedniego wynagrodzenia dla specjalistów; trudny dostęp do specjalistów w gminach wiejskich;</w:t>
            </w:r>
          </w:p>
          <w:p w14:paraId="7C54BC0C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lastRenderedPageBreak/>
              <w:t>mniejsza ilość osób chętnych do pracy z osobami stosującymi przemoc</w:t>
            </w:r>
          </w:p>
          <w:p w14:paraId="59BF07DA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główne nastawienie na pracę z ODP</w:t>
            </w:r>
          </w:p>
          <w:p w14:paraId="109D1AD4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wsparcia i pomocy dla osób stosujących przemoc</w:t>
            </w:r>
          </w:p>
          <w:p w14:paraId="761AE851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mało środków finansowych na szybką interwencję specjalistów</w:t>
            </w:r>
          </w:p>
          <w:p w14:paraId="014F5933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trudny dostęp do specjalistów w małych gminach, w związku z tym pomoc nie może być udzielona szybko</w:t>
            </w:r>
          </w:p>
          <w:p w14:paraId="5C1DB10C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osoby stosujące przemoc nie zgłaszają się na posiedzenie grupy, nie chcą korzystać z pomocy specjalistów</w:t>
            </w:r>
          </w:p>
          <w:p w14:paraId="7A1E0A0D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możliwości pracy nad zmianą postawy OSP</w:t>
            </w:r>
          </w:p>
          <w:p w14:paraId="6D748137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mediatorów, psychologów</w:t>
            </w:r>
          </w:p>
          <w:p w14:paraId="298E1BC9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osoby pracujące z osobami stosującymi przemoc mają niewystarczającą ilość szkoleń w tym zakresie pracy; specjalistyczne szkolenia tego typu są zazwyczaj płatne i dla wielu osób są przez to niedostępne</w:t>
            </w:r>
          </w:p>
          <w:p w14:paraId="4BCCAAC9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sprawcy przemocy nie zgłaszają się na posiedzenia GR i nie chcą korzystać z pomocy specjalistów</w:t>
            </w:r>
          </w:p>
        </w:tc>
      </w:tr>
      <w:tr w:rsidR="00BD0F93" w:rsidRPr="00B72BDE" w14:paraId="0F5659D3" w14:textId="77777777" w:rsidTr="00BA7E6E">
        <w:trPr>
          <w:trHeight w:val="2040"/>
        </w:trPr>
        <w:tc>
          <w:tcPr>
            <w:tcW w:w="2282" w:type="dxa"/>
          </w:tcPr>
          <w:p w14:paraId="4F966708" w14:textId="77777777" w:rsidR="00BD0F93" w:rsidRPr="00B876B7" w:rsidRDefault="00BD0F93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57FB7439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narzędzi</w:t>
            </w:r>
          </w:p>
          <w:p w14:paraId="64A69223" w14:textId="77777777" w:rsid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egzekwujących udział</w:t>
            </w:r>
            <w:r w:rsid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 xml:space="preserve">OSP </w:t>
            </w:r>
          </w:p>
          <w:p w14:paraId="654123FA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pracach</w:t>
            </w:r>
          </w:p>
          <w:p w14:paraId="0F0E10CE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Zespołu/Grup</w:t>
            </w:r>
          </w:p>
          <w:p w14:paraId="29A7604A" w14:textId="77777777" w:rsid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roboczych </w:t>
            </w:r>
          </w:p>
          <w:p w14:paraId="1525CC3B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i w</w:t>
            </w:r>
            <w:r w:rsidR="00B47DD6">
              <w:rPr>
                <w:rFonts w:ascii="Arial" w:hAnsi="Arial" w:cs="Arial"/>
                <w:b/>
              </w:rPr>
              <w:t xml:space="preserve"> </w:t>
            </w:r>
            <w:r w:rsidRPr="00B47DD6">
              <w:rPr>
                <w:rFonts w:ascii="Arial" w:hAnsi="Arial" w:cs="Arial"/>
                <w:b/>
              </w:rPr>
              <w:t>programach</w:t>
            </w:r>
          </w:p>
          <w:p w14:paraId="6618A2A3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lastRenderedPageBreak/>
              <w:t>korekcyjno-edukacyjnych</w:t>
            </w:r>
          </w:p>
        </w:tc>
        <w:tc>
          <w:tcPr>
            <w:tcW w:w="1405" w:type="dxa"/>
          </w:tcPr>
          <w:p w14:paraId="5A2431B0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9930B0C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67 gmin</w:t>
            </w:r>
          </w:p>
          <w:p w14:paraId="591BAA98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6C5DE4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36,8%</w:t>
            </w:r>
          </w:p>
        </w:tc>
        <w:tc>
          <w:tcPr>
            <w:tcW w:w="10058" w:type="dxa"/>
          </w:tcPr>
          <w:p w14:paraId="795AB10B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tworzy u OSP wrażenie bezkarności i uniemożliwia korektę jej zachowania</w:t>
            </w:r>
          </w:p>
          <w:p w14:paraId="2746DC32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poczucie bezkarności OSP ze względu na brak sprecyzowanych standardów i środków obligujący do korygowania negatywnego postępowania</w:t>
            </w:r>
          </w:p>
          <w:p w14:paraId="647A44E6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nie ma narzędzi, które egzekwują udział sprawcy przemocy w pracach ZI, GR</w:t>
            </w:r>
          </w:p>
          <w:p w14:paraId="41B22A7C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niskie zainteresowanie OSP udziałem w programach z powodu braku odpowiedzialności prawnej</w:t>
            </w:r>
          </w:p>
          <w:p w14:paraId="6B14A558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lekceważący stosunek do spotkań grupy roboczej, brak konsekwencji nie stawienia się na grupie, bezkarność sprawców</w:t>
            </w:r>
          </w:p>
          <w:p w14:paraId="12181A0E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zobowiązania prawne nie są egzekwowane i jest ich stosunkowo mało</w:t>
            </w:r>
          </w:p>
          <w:p w14:paraId="41AC52F1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lastRenderedPageBreak/>
              <w:t>OSP nawet nie zna oferty wsparcia jaką można jej zaproponować, osoba taka czuje się bezkarna, wzmacnia się</w:t>
            </w:r>
          </w:p>
          <w:p w14:paraId="0AF6C8D0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najsłabszą częścią procedury jest brak oddziaływania na spraw</w:t>
            </w:r>
            <w:r w:rsidR="003E6B48">
              <w:rPr>
                <w:rFonts w:ascii="Arial" w:hAnsi="Arial" w:cs="Arial"/>
              </w:rPr>
              <w:t>ców przemocy, gdyż nie są oni w </w:t>
            </w:r>
            <w:r w:rsidRPr="003E6B48">
              <w:rPr>
                <w:rFonts w:ascii="Arial" w:hAnsi="Arial" w:cs="Arial"/>
              </w:rPr>
              <w:t>żaden sposób zobowiązani do udziału w spotkaniach GR.  Sprawca, który się zgłosi na spotkanie nie musi realizować działań, które zostały przewidziane w planie pomocy</w:t>
            </w:r>
          </w:p>
          <w:p w14:paraId="38827E33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OSP mimo wielu wezwań nie zjawia się na GR lub ZI, wręcz niejednokrotnie informuje, że nie ma zamiaru się zgłosić na żadne spotkanie GR</w:t>
            </w:r>
          </w:p>
          <w:p w14:paraId="01302B92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w zasadzie to Sąd ma stosowne narzędzia - ZI czy GR nie może podjąć konkretnych działań</w:t>
            </w:r>
          </w:p>
          <w:p w14:paraId="300426A1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brak orzeczeń Sądów nakładających zobowiązania do odbycia programów korekcyjno-edukacyjnych</w:t>
            </w:r>
          </w:p>
          <w:p w14:paraId="2A4AB6DF" w14:textId="77777777" w:rsidR="00BD0F93" w:rsidRPr="003E6B48" w:rsidRDefault="00BD0F93" w:rsidP="003E6B4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3E6B48">
              <w:rPr>
                <w:rFonts w:ascii="Arial" w:hAnsi="Arial" w:cs="Arial"/>
              </w:rPr>
              <w:t>wydane postanowienie dot. leczenia odwykowego i powrót uzależnionego do domu w tym samym dniu</w:t>
            </w:r>
          </w:p>
        </w:tc>
      </w:tr>
      <w:tr w:rsidR="00BD0F93" w:rsidRPr="00B72BDE" w14:paraId="4951DC25" w14:textId="77777777" w:rsidTr="00BA7E6E">
        <w:trPr>
          <w:trHeight w:val="2310"/>
        </w:trPr>
        <w:tc>
          <w:tcPr>
            <w:tcW w:w="2282" w:type="dxa"/>
          </w:tcPr>
          <w:p w14:paraId="7EC0B673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2244437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Uzależnienie od</w:t>
            </w:r>
          </w:p>
          <w:p w14:paraId="0459B98A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alkoholu/środków</w:t>
            </w:r>
          </w:p>
          <w:p w14:paraId="012FA885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psychoaktywnych -</w:t>
            </w:r>
          </w:p>
          <w:p w14:paraId="1C60B170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leczenie lub nie</w:t>
            </w:r>
          </w:p>
          <w:p w14:paraId="4483D53A" w14:textId="77777777" w:rsidR="00BD0F93" w:rsidRPr="00B72BDE" w:rsidRDefault="00B47DD6" w:rsidP="001F2FC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podejmowanie leczenia</w:t>
            </w:r>
          </w:p>
        </w:tc>
        <w:tc>
          <w:tcPr>
            <w:tcW w:w="1405" w:type="dxa"/>
          </w:tcPr>
          <w:p w14:paraId="1097F89D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129556F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85 gmin</w:t>
            </w:r>
          </w:p>
          <w:p w14:paraId="19BF5838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5CA82E77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46,7%</w:t>
            </w:r>
          </w:p>
        </w:tc>
        <w:tc>
          <w:tcPr>
            <w:tcW w:w="10058" w:type="dxa"/>
          </w:tcPr>
          <w:p w14:paraId="3B0B6811" w14:textId="77777777" w:rsidR="00BD0F93" w:rsidRPr="003E6B48" w:rsidRDefault="00BD0F93" w:rsidP="003E6B4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6" w:hanging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alkohol często towarzyszy rodzinom objętym procedurą NK; osoby kierowane do GKRPA niechętnie przychodzą na spotkania, nie widzą problemu uzależnienia, nie chcą się poddać dobrowolnemu leczeniu</w:t>
            </w:r>
          </w:p>
          <w:p w14:paraId="3FA4300A" w14:textId="77777777" w:rsidR="00BD0F93" w:rsidRPr="003E6B48" w:rsidRDefault="00BD0F93" w:rsidP="003E6B4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6" w:hanging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brak możliwości oddziaływania w kierunku leczenia odwykowego (w szczególności śr. psychoaktywne) negatywnie wpływa na skuteczność podejmowanych działań</w:t>
            </w:r>
          </w:p>
          <w:p w14:paraId="18D3BDA3" w14:textId="77777777" w:rsidR="00BD0F93" w:rsidRPr="003E6B48" w:rsidRDefault="00BD0F93" w:rsidP="003E6B4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6" w:hanging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OSP mają poczucie bezkarności oraz niemocy instytucji działających na rzecz przeciwdziałania przemocy oraz kierowania na działania korygujące ich negatywne działania</w:t>
            </w:r>
          </w:p>
          <w:p w14:paraId="0E1ECD11" w14:textId="77777777" w:rsidR="00BD0F93" w:rsidRPr="003E6B48" w:rsidRDefault="00BD0F93" w:rsidP="003E6B4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6" w:hanging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niechęć do leczenia, nieskuteczność podjętego leczenia, długi czas oczekiwania na leczenie zarządzone sądowo</w:t>
            </w:r>
          </w:p>
          <w:p w14:paraId="4EADB727" w14:textId="77777777" w:rsidR="00BD0F93" w:rsidRPr="003E6B48" w:rsidRDefault="00BD0F93" w:rsidP="003E6B48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6" w:hanging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brak odpowiedzialności prawnej za niedostosowanie się do postanowienia Sądu w przedmiocie zobowiązania do podjęcia leczenia odwykowego</w:t>
            </w:r>
          </w:p>
          <w:p w14:paraId="795832EC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lastRenderedPageBreak/>
              <w:t>konieczność podejmowania leczenia na które sprawca się nie godzi, brak specjalistycznych ośrodków oferujących terapię uzależnień, zbyt długo ciągnące się procedury nakazujące sądowe leczenie</w:t>
            </w:r>
          </w:p>
          <w:p w14:paraId="47A68D2E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zbyt długie trwanie procedury kierowania na przymusowe leczenie; niechęć rodzin do zgłoszenia problemu i podjęcia działań w celu wnioskowania o leczenie; niska skuteczność prowadzonych terapii - osoby po odbyciu leczenia często powracają do nałogu</w:t>
            </w:r>
          </w:p>
          <w:p w14:paraId="5B830AE1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problemy alkoholowe w rodzinie, przewlekłość postępowań sądowych dotyczących umieszczenia w ośrodkach terapii uzależnień, brak lokali w których osoby uzależnione mogłyby przebywać do wydania prawomocnego wyroku dotyczącego podjęcia leczenia odwykowego</w:t>
            </w:r>
          </w:p>
          <w:p w14:paraId="4D454C87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brak solidnej terapii odwykowej na pobliskim terenie</w:t>
            </w:r>
          </w:p>
          <w:p w14:paraId="7695BB5E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trudności w pracy z osobami uzależnionymi- brak możliwości nawiązania logicznego kontaktu, ich agresja, niewywiązywanie się z podejmowanych zobowiązań</w:t>
            </w:r>
          </w:p>
          <w:p w14:paraId="69420DAA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słabo rozwinięty system leczenia odwykowego, skomplikowane i długotrwałe procedury związane z przymusowym leczeniem odwykowym, słaby przepływ informacji pomiędzy ośrodkami leczenia uzależnień a sądami; problemem są również postawy członków rodzin osób z problemem uzależnienia</w:t>
            </w:r>
          </w:p>
          <w:p w14:paraId="2613312A" w14:textId="77777777" w:rsidR="00BD0F93" w:rsidRPr="003E6B48" w:rsidRDefault="00BD0F93" w:rsidP="003E6B4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E6B48">
              <w:rPr>
                <w:rFonts w:ascii="Arial" w:eastAsia="Times New Roman" w:hAnsi="Arial" w:cs="Arial"/>
                <w:lang w:eastAsia="pl-PL"/>
              </w:rPr>
              <w:t>pozostawanie osoby nadużywającej alkoholu i stosującej przemoc razem z rodzina przez kilka miesięcy od założenia NK</w:t>
            </w:r>
          </w:p>
        </w:tc>
      </w:tr>
      <w:tr w:rsidR="00BD0F93" w:rsidRPr="00B72BDE" w14:paraId="57978ED8" w14:textId="77777777" w:rsidTr="00BA7E6E">
        <w:trPr>
          <w:trHeight w:val="1266"/>
        </w:trPr>
        <w:tc>
          <w:tcPr>
            <w:tcW w:w="2282" w:type="dxa"/>
          </w:tcPr>
          <w:p w14:paraId="647740A5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DF7E58A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Brak lub niska liczba</w:t>
            </w:r>
          </w:p>
          <w:p w14:paraId="3A2DB2AE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lastRenderedPageBreak/>
              <w:t>orzeczonych wyroków i środków prawnych</w:t>
            </w:r>
          </w:p>
          <w:p w14:paraId="062C84FF" w14:textId="77777777" w:rsidR="00872ADD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(izolacyjnych, </w:t>
            </w:r>
            <w:r w:rsidR="00872ADD">
              <w:rPr>
                <w:rFonts w:ascii="Arial" w:hAnsi="Arial" w:cs="Arial"/>
                <w:b/>
              </w:rPr>
              <w:t xml:space="preserve">udział w </w:t>
            </w:r>
            <w:r w:rsidRPr="00B47DD6">
              <w:rPr>
                <w:rFonts w:ascii="Arial" w:hAnsi="Arial" w:cs="Arial"/>
                <w:b/>
              </w:rPr>
              <w:t>p</w:t>
            </w:r>
            <w:r w:rsidR="00872ADD">
              <w:rPr>
                <w:rFonts w:ascii="Arial" w:hAnsi="Arial" w:cs="Arial"/>
                <w:b/>
              </w:rPr>
              <w:t>rogramach korekcyjno</w:t>
            </w:r>
            <w:r w:rsidRPr="00B47DD6">
              <w:rPr>
                <w:rFonts w:ascii="Arial" w:hAnsi="Arial" w:cs="Arial"/>
                <w:b/>
              </w:rPr>
              <w:t>-e</w:t>
            </w:r>
            <w:r w:rsidR="00872ADD">
              <w:rPr>
                <w:rFonts w:ascii="Arial" w:hAnsi="Arial" w:cs="Arial"/>
                <w:b/>
              </w:rPr>
              <w:t xml:space="preserve">dukacyjnych </w:t>
            </w:r>
          </w:p>
          <w:p w14:paraId="74F6DE8F" w14:textId="77777777" w:rsidR="00BD0F93" w:rsidRPr="00B47DD6" w:rsidRDefault="00872ADD" w:rsidP="001F2FC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(pk-e)</w:t>
            </w:r>
            <w:r w:rsidR="00BD0F93" w:rsidRPr="00B47DD6">
              <w:rPr>
                <w:rFonts w:ascii="Arial" w:hAnsi="Arial" w:cs="Arial"/>
                <w:b/>
              </w:rPr>
              <w:t>,</w:t>
            </w:r>
          </w:p>
          <w:p w14:paraId="3DC50F6E" w14:textId="77777777" w:rsidR="00BD0F93" w:rsidRPr="00B47DD6" w:rsidRDefault="00B47DD6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B47DD6">
              <w:rPr>
                <w:rFonts w:ascii="Arial" w:hAnsi="Arial" w:cs="Arial"/>
                <w:b/>
              </w:rPr>
              <w:t>probacyjnych)</w:t>
            </w:r>
          </w:p>
        </w:tc>
        <w:tc>
          <w:tcPr>
            <w:tcW w:w="1405" w:type="dxa"/>
          </w:tcPr>
          <w:p w14:paraId="4BEDD5FD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E371B61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54 gminy</w:t>
            </w:r>
          </w:p>
          <w:p w14:paraId="23225B97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820735D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29,6%</w:t>
            </w:r>
          </w:p>
        </w:tc>
        <w:tc>
          <w:tcPr>
            <w:tcW w:w="10058" w:type="dxa"/>
          </w:tcPr>
          <w:p w14:paraId="0FF6A9E1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wiele zawiadomień o podejrzeniu popełnienia przestępstwa kierowanych do prokuratury, kończy się umorzeniem postępowania, a tym samym utwierdzeniem osób stosujących przemoc w rodzinie w przekonaniu o braku negatywnych konsekwencji ich nieprawidłowych zachowań</w:t>
            </w:r>
          </w:p>
          <w:p w14:paraId="04DFD038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buduje poczucie bezkarności wśród OSP</w:t>
            </w:r>
          </w:p>
          <w:p w14:paraId="19439FA8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lastRenderedPageBreak/>
              <w:t>nie zawsze jest możliwość odizolowania sprawcy od ofiary; długa procedura orzekania w tych sprawach; nadal w sytuacji zagrożenia, najczęściej to ofiara musi opuścić miejsce zamieszkania; niska ilość zasądzania wyroków o eksmisję, zakazu zbliżania, kierowania do programu, brak wyciągania konsekwencji z bierności sprawcy przemocy (nieobecności na programach, niepodejmowanie leczenia odwykowego)</w:t>
            </w:r>
          </w:p>
          <w:p w14:paraId="5250A30E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większość zawiadomień kończy się umorzeniem, długa procedura oczekiwania w tych sprawach</w:t>
            </w:r>
          </w:p>
          <w:p w14:paraId="7A8C44AC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nie wykorzystywanie w pełni dostępnych środków prawnych (np. nakazu opuszczenia wspólnie zamieszkiwanego lokalu czy orzekania o eksmisji) zmniejsza bezpieczeństwo osoby doświadczającej przemocy, jej poczucie sprawstwa, utrwala u</w:t>
            </w:r>
            <w:r w:rsidR="00A67998">
              <w:rPr>
                <w:rFonts w:ascii="Arial" w:hAnsi="Arial" w:cs="Arial"/>
              </w:rPr>
              <w:t xml:space="preserve"> sprawcy przemocy przekonanie o swojej „racji”</w:t>
            </w:r>
            <w:r w:rsidRPr="00A67998">
              <w:rPr>
                <w:rFonts w:ascii="Arial" w:hAnsi="Arial" w:cs="Arial"/>
              </w:rPr>
              <w:t xml:space="preserve"> – bezkarności</w:t>
            </w:r>
          </w:p>
          <w:p w14:paraId="72336C99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postępowanie trwa bardzo długo, często zostaje umorzone z uwagi na niską szkodliwość czynu, OSP są bezkarni a ODP nie widzą możliwości wyjścia z sytuacji</w:t>
            </w:r>
          </w:p>
          <w:p w14:paraId="39DA1C00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poczucie małej skuteczności pracy, bezsilność, niweczenie działań pracownika socjalnego</w:t>
            </w:r>
          </w:p>
          <w:p w14:paraId="7F70ED8F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niska liczba wyroków oraz stosowanych środków zapobiegawczych daje osobom stosującym przemoc poczucie bezkarności i przyzwolenie na przemoc</w:t>
            </w:r>
          </w:p>
          <w:p w14:paraId="2A5684AE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zobowiązania OSP przez sąd do pk-e lub innych form reedukacji lub resocjalizacji</w:t>
            </w:r>
          </w:p>
          <w:p w14:paraId="542CD942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długa procedura orzekania niska skuteczność resocjalizacji sprawców, umarzanie spraw</w:t>
            </w:r>
          </w:p>
        </w:tc>
      </w:tr>
      <w:tr w:rsidR="00BD0F93" w:rsidRPr="00B72BDE" w14:paraId="1FA1783C" w14:textId="77777777" w:rsidTr="00BA7E6E">
        <w:trPr>
          <w:trHeight w:val="1133"/>
        </w:trPr>
        <w:tc>
          <w:tcPr>
            <w:tcW w:w="2282" w:type="dxa"/>
          </w:tcPr>
          <w:p w14:paraId="6C4FD473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D9633C4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Inne w tym związane z pandemią      </w:t>
            </w:r>
          </w:p>
        </w:tc>
        <w:tc>
          <w:tcPr>
            <w:tcW w:w="1405" w:type="dxa"/>
          </w:tcPr>
          <w:p w14:paraId="164CC6F0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1A78ABC6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 gminy</w:t>
            </w:r>
          </w:p>
          <w:p w14:paraId="22628274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8336678" w14:textId="77777777" w:rsidR="00BD0F93" w:rsidRPr="00B72BDE" w:rsidRDefault="00BA7E6E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1,6%</w:t>
            </w:r>
          </w:p>
        </w:tc>
        <w:tc>
          <w:tcPr>
            <w:tcW w:w="10058" w:type="dxa"/>
          </w:tcPr>
          <w:p w14:paraId="26EEEAA1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nie działają Sądy, kuratorzy nie chodzą w teren</w:t>
            </w:r>
          </w:p>
          <w:p w14:paraId="36ABDE95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odległe terminy do lekarzy zajmujących się problemem alkoholizmu spowodowany epidemią Covid</w:t>
            </w:r>
          </w:p>
          <w:p w14:paraId="7A86C787" w14:textId="77777777" w:rsidR="00BD0F93" w:rsidRPr="00A67998" w:rsidRDefault="00BD0F93" w:rsidP="00A6799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działań korekcyjno-edukacyjnych; brak wyrokowania obowiązku uczestnictwa w programach korekcyjno-edukacyjnych; brak narzędzi egzekwowania udziału w programach</w:t>
            </w:r>
          </w:p>
        </w:tc>
      </w:tr>
    </w:tbl>
    <w:p w14:paraId="108E68BF" w14:textId="77777777" w:rsidR="00BD0F93" w:rsidRPr="00B72BDE" w:rsidRDefault="00BD0F93" w:rsidP="001F2FC9">
      <w:pPr>
        <w:spacing w:after="0" w:line="360" w:lineRule="auto"/>
        <w:rPr>
          <w:rFonts w:ascii="Arial" w:hAnsi="Arial" w:cs="Arial"/>
        </w:rPr>
      </w:pPr>
    </w:p>
    <w:p w14:paraId="42551DC9" w14:textId="77777777" w:rsidR="00076103" w:rsidRPr="00B72BDE" w:rsidRDefault="00076103" w:rsidP="001F2FC9">
      <w:pPr>
        <w:spacing w:after="0" w:line="360" w:lineRule="auto"/>
        <w:rPr>
          <w:rFonts w:ascii="Arial" w:hAnsi="Arial" w:cs="Arial"/>
          <w:b/>
          <w:u w:val="single"/>
        </w:rPr>
      </w:pPr>
    </w:p>
    <w:p w14:paraId="56647CEA" w14:textId="77777777" w:rsidR="00BD0F93" w:rsidRPr="00B72BDE" w:rsidRDefault="00BD0F93" w:rsidP="001F2FC9">
      <w:pPr>
        <w:spacing w:after="0" w:line="360" w:lineRule="auto"/>
        <w:rPr>
          <w:rFonts w:ascii="Arial" w:hAnsi="Arial" w:cs="Arial"/>
          <w:b/>
          <w:u w:val="single"/>
        </w:rPr>
      </w:pPr>
      <w:r w:rsidRPr="00B72BDE">
        <w:rPr>
          <w:rFonts w:ascii="Arial" w:hAnsi="Arial" w:cs="Arial"/>
          <w:b/>
          <w:u w:val="single"/>
        </w:rPr>
        <w:lastRenderedPageBreak/>
        <w:t>Obszar IV :         Prawne – formalne aspekty</w:t>
      </w:r>
    </w:p>
    <w:p w14:paraId="6818EF21" w14:textId="77777777" w:rsidR="00C862C4" w:rsidRPr="00B72BDE" w:rsidRDefault="00C862C4" w:rsidP="001F2FC9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2282"/>
        <w:gridCol w:w="1405"/>
        <w:gridCol w:w="10058"/>
      </w:tblGrid>
      <w:tr w:rsidR="00BD0F93" w:rsidRPr="00B72BDE" w14:paraId="5118EC89" w14:textId="77777777" w:rsidTr="00BD0F93">
        <w:trPr>
          <w:trHeight w:val="789"/>
        </w:trPr>
        <w:tc>
          <w:tcPr>
            <w:tcW w:w="2282" w:type="dxa"/>
          </w:tcPr>
          <w:p w14:paraId="1F9AA1D4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Czynnik utrudniający</w:t>
            </w:r>
          </w:p>
        </w:tc>
        <w:tc>
          <w:tcPr>
            <w:tcW w:w="1405" w:type="dxa"/>
          </w:tcPr>
          <w:p w14:paraId="0A3EF785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L. gmin</w:t>
            </w:r>
          </w:p>
          <w:p w14:paraId="2CAA50F4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% wskazań</w:t>
            </w:r>
          </w:p>
        </w:tc>
        <w:tc>
          <w:tcPr>
            <w:tcW w:w="10058" w:type="dxa"/>
          </w:tcPr>
          <w:p w14:paraId="1CF07DDB" w14:textId="77777777" w:rsidR="00BD0F93" w:rsidRPr="00B72BDE" w:rsidRDefault="00B876B7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Przykłady</w:t>
            </w:r>
            <w:r>
              <w:rPr>
                <w:rFonts w:ascii="Arial" w:hAnsi="Arial" w:cs="Arial"/>
                <w:b/>
              </w:rPr>
              <w:t xml:space="preserve"> utrudnień </w:t>
            </w:r>
            <w:r w:rsidRPr="00B72BDE">
              <w:rPr>
                <w:rFonts w:ascii="Arial" w:hAnsi="Arial" w:cs="Arial"/>
                <w:b/>
              </w:rPr>
              <w:t>zgłoszone przez gminy</w:t>
            </w:r>
            <w:r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D0F93" w:rsidRPr="00B72BDE" w14:paraId="13F5EF6E" w14:textId="77777777" w:rsidTr="00A67998">
        <w:trPr>
          <w:trHeight w:val="836"/>
        </w:trPr>
        <w:tc>
          <w:tcPr>
            <w:tcW w:w="2282" w:type="dxa"/>
          </w:tcPr>
          <w:p w14:paraId="44372387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25AD121" w14:textId="77777777" w:rsidR="00B876B7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Ustawa </w:t>
            </w:r>
          </w:p>
          <w:p w14:paraId="4115A5B9" w14:textId="77777777" w:rsidR="00B876B7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o przeciwdziałaniu przemocy </w:t>
            </w:r>
          </w:p>
          <w:p w14:paraId="76836FAA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rodzinie</w:t>
            </w:r>
          </w:p>
        </w:tc>
        <w:tc>
          <w:tcPr>
            <w:tcW w:w="1405" w:type="dxa"/>
          </w:tcPr>
          <w:p w14:paraId="2B5FB536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B79430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23 gminy</w:t>
            </w:r>
          </w:p>
          <w:p w14:paraId="4ABCB86C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4FBEFE9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12,6%</w:t>
            </w:r>
          </w:p>
        </w:tc>
        <w:tc>
          <w:tcPr>
            <w:tcW w:w="10058" w:type="dxa"/>
          </w:tcPr>
          <w:p w14:paraId="102F8DF9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 xml:space="preserve">brak stosownych dokumentów prawnych ustanawiających konkretne narzędzia umożliwiające egzekwowania OSP w pracach ZI/GR czy możliwość stosowania określonych środków probacyjnych </w:t>
            </w:r>
          </w:p>
          <w:p w14:paraId="0B663226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podmiotowości prawnej ZI</w:t>
            </w:r>
          </w:p>
          <w:p w14:paraId="6A9E811E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bardzo ogólne przepisy, brak wielu regulacji prawnych</w:t>
            </w:r>
          </w:p>
          <w:p w14:paraId="5DCC4745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niejasne przepisy dotyczące udostępniania/przesyłania NK, obiegu dokumentów, podstaw prawnych monitoringu po zakończeniu NK;</w:t>
            </w:r>
          </w:p>
          <w:p w14:paraId="00D70713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przepisy ustawy nie są spójne z innymi przepisami, na podstawie których działają inne instytucje działające w obszarze przeciwdziałania przemocy w rodzinie lub są inaczej prze nie interpretowane (np. rola Policji w realizacji art.12a, przekazywanie informacji/notatek z monitoringu dzielnicowych</w:t>
            </w:r>
            <w:r w:rsidR="002B63A0">
              <w:rPr>
                <w:rFonts w:ascii="Arial" w:hAnsi="Arial" w:cs="Arial"/>
              </w:rPr>
              <w:t>)</w:t>
            </w:r>
          </w:p>
          <w:p w14:paraId="543711AF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zobowiązania osób objętych procedurą NK do udziału w spotkaniach GR</w:t>
            </w:r>
          </w:p>
          <w:p w14:paraId="5FAE3FBD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zapewnienia dla członków ZI zapłaty za włączanie się w pomoc osobom dotkniętym przemocą oraz osobom stosującym przemoc</w:t>
            </w:r>
          </w:p>
          <w:p w14:paraId="3AD020CF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zbyt częste zmiany w przepisach prawa</w:t>
            </w:r>
          </w:p>
          <w:p w14:paraId="5D87754C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zobowiązania osób objętych NK do udziału w spotkaniach GR oraz formach pomocy oferowanych w ramach planu pomocy rodzinie/procedurze</w:t>
            </w:r>
          </w:p>
          <w:p w14:paraId="30ABC51E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zbyt duża odpowiedzialność GOPS za działania ZI</w:t>
            </w:r>
          </w:p>
          <w:p w14:paraId="48B5E7F0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kolejne zadania dla samorządów – konieczność zapewnienia schronienia OSP z zakazem zbliżania się lub eksmisją</w:t>
            </w:r>
          </w:p>
          <w:p w14:paraId="058FCC71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lastRenderedPageBreak/>
              <w:t>odpowiedzialność za funkcjonowanie ZI nałożona na ops bez wsparcia finansowego, kadrowego</w:t>
            </w:r>
          </w:p>
          <w:p w14:paraId="78A2ADE4" w14:textId="77777777" w:rsidR="00BD0F93" w:rsidRPr="00A67998" w:rsidRDefault="00BD0F93" w:rsidP="00A67998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 xml:space="preserve">kontrole skierowane tylko na ops, które zajmuje się administrowaniem </w:t>
            </w:r>
          </w:p>
        </w:tc>
      </w:tr>
      <w:tr w:rsidR="00BD0F93" w:rsidRPr="00B72BDE" w14:paraId="691D0A2D" w14:textId="77777777" w:rsidTr="00C862C4">
        <w:trPr>
          <w:trHeight w:val="1275"/>
        </w:trPr>
        <w:tc>
          <w:tcPr>
            <w:tcW w:w="2282" w:type="dxa"/>
          </w:tcPr>
          <w:p w14:paraId="5CEEFC24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74BDF39" w14:textId="77777777" w:rsidR="00B876B7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Rozporządzenie </w:t>
            </w:r>
          </w:p>
          <w:p w14:paraId="14BF6800" w14:textId="77777777" w:rsidR="00BD0F93" w:rsidRPr="00B47DD6" w:rsidRDefault="00B876B7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sprawie NK</w:t>
            </w:r>
          </w:p>
          <w:p w14:paraId="0E0576C2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14:paraId="02A9B125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2FD828D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22 gminy</w:t>
            </w:r>
          </w:p>
          <w:p w14:paraId="12863837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274A0E" w14:textId="77777777" w:rsidR="00BD0F93" w:rsidRPr="00B72BDE" w:rsidRDefault="00BD0F93" w:rsidP="00A679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12,1%</w:t>
            </w:r>
          </w:p>
        </w:tc>
        <w:tc>
          <w:tcPr>
            <w:tcW w:w="10058" w:type="dxa"/>
          </w:tcPr>
          <w:p w14:paraId="7850DE23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możliwości egzekwowania obecności OSP na spotkaniach GR</w:t>
            </w:r>
          </w:p>
          <w:p w14:paraId="5166E9DD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bardzo ogólne przepisy, brak wielu uregulowań prawnych</w:t>
            </w:r>
          </w:p>
          <w:p w14:paraId="74269494" w14:textId="77777777" w:rsidR="00BD0F93" w:rsidRPr="00A67998" w:rsidRDefault="00A67998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D0F93" w:rsidRPr="00A67998">
              <w:rPr>
                <w:rFonts w:ascii="Arial" w:hAnsi="Arial" w:cs="Arial"/>
              </w:rPr>
              <w:t>ykorzystywanie (nagminne wykorzystywanie) NK do spraw rodzinnych konfliktów, rozwodów</w:t>
            </w:r>
          </w:p>
          <w:p w14:paraId="071EF50B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osoby zgłaszające przemoc utożsamiają procedurę NK z procedurą karną</w:t>
            </w:r>
          </w:p>
          <w:p w14:paraId="49AB6377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możliwości weryfikacji danych z karty NK-D</w:t>
            </w:r>
          </w:p>
          <w:p w14:paraId="4F13961C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mała elastyczność ZI w możliwości indywidualnego kształtowania formy i zasad pracy z rodzinami</w:t>
            </w:r>
          </w:p>
          <w:p w14:paraId="3D728DC2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formularze NK A, C i D niedostosowane do potrzeb do jakich zostały stworzone. Formularz A jest zbyt obszerny, brakuje miejsca na nr pesel, datę urodzenia. W formularzach C i D zbyt dużo miejsca dot. nadużywania alkoholu, a tymczasem problemy, które w ostatnim czasie dominują są zapomniane, np. zaburzenia psychiczne. Brak możliwości wypełnienia formularza C poza spotkaniem GR )</w:t>
            </w:r>
          </w:p>
          <w:p w14:paraId="6EB5204B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utożsamianie procedury NK z procedurą karną; brak współpracy sprawców z celu poprawy sytuacji w rodzinie; nastawienie na udowodnienie swojej niewinności, brak refleksji nad własnym zachowaniem</w:t>
            </w:r>
          </w:p>
          <w:p w14:paraId="35A4CEC3" w14:textId="77777777" w:rsidR="00BD0F93" w:rsidRPr="00A67998" w:rsidRDefault="00A67998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D0F93" w:rsidRPr="00A67998">
              <w:rPr>
                <w:rFonts w:ascii="Arial" w:hAnsi="Arial" w:cs="Arial"/>
              </w:rPr>
              <w:t>byt obszerne arkusze nie ukazujące rzeczywistego problemu rodziny, duża biurokracja</w:t>
            </w:r>
          </w:p>
          <w:p w14:paraId="0E9CEFE0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wypełniony formularz NK D nie ukazuje rzeczywistej sytuacji, gdyż OSP zazwyczaj wszystkiego się wypiera, mówi nieprawdę</w:t>
            </w:r>
          </w:p>
          <w:p w14:paraId="35AB2078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dokumentowanie podejmowanych działań zabiera zbyt dużo czasu</w:t>
            </w:r>
          </w:p>
          <w:p w14:paraId="01096900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za dużo formularzy</w:t>
            </w:r>
          </w:p>
          <w:p w14:paraId="610DCA76" w14:textId="77777777" w:rsidR="00BD0F93" w:rsidRPr="00A67998" w:rsidRDefault="00BD0F93" w:rsidP="00A6799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 xml:space="preserve">przepisy rozporządzenia w wielu przypadkach </w:t>
            </w:r>
            <w:r w:rsidR="00872ADD" w:rsidRPr="00A67998">
              <w:rPr>
                <w:rFonts w:ascii="Arial" w:hAnsi="Arial" w:cs="Arial"/>
              </w:rPr>
              <w:t>są</w:t>
            </w:r>
            <w:r w:rsidRPr="00A67998">
              <w:rPr>
                <w:rFonts w:ascii="Arial" w:hAnsi="Arial" w:cs="Arial"/>
              </w:rPr>
              <w:t xml:space="preserve"> niedoprecyzowane (np. paragraf 8 pkt 6)</w:t>
            </w:r>
          </w:p>
        </w:tc>
      </w:tr>
      <w:tr w:rsidR="00BD0F93" w:rsidRPr="00B72BDE" w14:paraId="4FB9FE1E" w14:textId="77777777" w:rsidTr="00076103">
        <w:trPr>
          <w:trHeight w:val="1261"/>
        </w:trPr>
        <w:tc>
          <w:tcPr>
            <w:tcW w:w="2282" w:type="dxa"/>
          </w:tcPr>
          <w:p w14:paraId="1A1C4893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A18FC47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Funkcjonowanie ZI</w:t>
            </w:r>
          </w:p>
        </w:tc>
        <w:tc>
          <w:tcPr>
            <w:tcW w:w="1405" w:type="dxa"/>
          </w:tcPr>
          <w:p w14:paraId="3B931792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FC0579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30 gmin</w:t>
            </w:r>
          </w:p>
          <w:p w14:paraId="236AA6BC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D8B417A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16,5%</w:t>
            </w:r>
          </w:p>
        </w:tc>
        <w:tc>
          <w:tcPr>
            <w:tcW w:w="10058" w:type="dxa"/>
          </w:tcPr>
          <w:p w14:paraId="725BD496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ograniczenie kompetencji ZI wynikające z braku własnego planu finansowego</w:t>
            </w:r>
          </w:p>
          <w:p w14:paraId="47F77494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odpowiedniej motywacji do podejmowania działań</w:t>
            </w:r>
          </w:p>
          <w:p w14:paraId="7B4035CB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 xml:space="preserve">brak zaangażowania wszystkich członków w prace ZI – fikcja członkowska; niski poziom możliwości wpływania ZI </w:t>
            </w:r>
            <w:r w:rsidR="002B63A0">
              <w:rPr>
                <w:rFonts w:ascii="Arial" w:hAnsi="Arial" w:cs="Arial"/>
              </w:rPr>
              <w:t xml:space="preserve">na </w:t>
            </w:r>
            <w:r w:rsidRPr="001F2FC9">
              <w:rPr>
                <w:rFonts w:ascii="Arial" w:hAnsi="Arial" w:cs="Arial"/>
              </w:rPr>
              <w:t xml:space="preserve">sytuację rodziny </w:t>
            </w:r>
          </w:p>
          <w:p w14:paraId="695C9964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w małych miejscowościach wszyscy specjaliści praktycznie funkcjonują w ramach ZI i brak możliwości skierowania osób tego wymagających do pracy poza strukturami ZI</w:t>
            </w:r>
          </w:p>
          <w:p w14:paraId="207579DB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trudności w zebraniu wszystkich członków ZI na posiedzenia;</w:t>
            </w:r>
          </w:p>
          <w:p w14:paraId="55D088F2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wynagrodzenia za dodatkową pracę w ramach ZI i GR – brak zaangażowania wszystkich członków</w:t>
            </w:r>
          </w:p>
          <w:p w14:paraId="3C228335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przeciążenie/obciążanie dodatkowymi obowiązkami</w:t>
            </w:r>
          </w:p>
          <w:p w14:paraId="1310532F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niska pozycja ZI w hierarchii instytucji lokalnych</w:t>
            </w:r>
          </w:p>
          <w:p w14:paraId="7453FE20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członkowie ZI wykonując swoje zadania w ramach obowiązków zawodowych mają ograniczoną możliwość udziału w spotkaniach ZI (służba zdrowia, GKRPA, oświata, policja)</w:t>
            </w:r>
          </w:p>
          <w:p w14:paraId="5548F97A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utrudniony kontakt z pracownikami ochrony zdrowia i kuratorami</w:t>
            </w:r>
          </w:p>
          <w:p w14:paraId="6B978DDE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zaangażowania innych instytucji w prowadzone działania; spychanie działań w dużej części na barki OPS</w:t>
            </w:r>
          </w:p>
          <w:p w14:paraId="302A619B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nie można zmusić członka ZI do aktywnej pracy</w:t>
            </w:r>
          </w:p>
          <w:p w14:paraId="64EF36C5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w praktyce tylko pracownik socjalny i policjant są zaangażowani</w:t>
            </w:r>
          </w:p>
          <w:p w14:paraId="48151E00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 xml:space="preserve">zbyt małe zaangażowanie przedstawicieli oświaty i ochrony zdrowia, niewiedza o swoich </w:t>
            </w:r>
            <w:r w:rsidR="001F2FC9">
              <w:rPr>
                <w:rFonts w:ascii="Arial" w:hAnsi="Arial" w:cs="Arial"/>
              </w:rPr>
              <w:t>m</w:t>
            </w:r>
            <w:r w:rsidRPr="001F2FC9">
              <w:rPr>
                <w:rFonts w:ascii="Arial" w:hAnsi="Arial" w:cs="Arial"/>
              </w:rPr>
              <w:t>ożliwościach oraz obowiązkach, brak odpowiednich szkoleń dla przedstawicieli oświaty w zakresie przemocy – obowiązków w ZI, brak wynagrodzenia dla członków ZI, którzy mają ogrom pracy związany z realizacją zadań dotyczących przemocy</w:t>
            </w:r>
          </w:p>
          <w:p w14:paraId="6D2CB832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wszelkie działania scedowane na przewodniczącego ZI; brak wsparcia i zastępstw</w:t>
            </w:r>
          </w:p>
          <w:p w14:paraId="67A339F7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lastRenderedPageBreak/>
              <w:t>nierównomierne rozłożenie obowiązków, problemy z ustaleniem dogodnego terminu posiedzeń dla wszystkich członków</w:t>
            </w:r>
          </w:p>
          <w:p w14:paraId="7BF3B6D5" w14:textId="77777777" w:rsidR="00BD0F93" w:rsidRPr="001F2FC9" w:rsidRDefault="00BD0F93" w:rsidP="00A6799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praca w ZI nie jest wynagradzana</w:t>
            </w:r>
            <w:r w:rsidR="002B63A0">
              <w:rPr>
                <w:rFonts w:ascii="Arial" w:hAnsi="Arial" w:cs="Arial"/>
              </w:rPr>
              <w:t>,</w:t>
            </w:r>
            <w:r w:rsidRPr="001F2FC9">
              <w:rPr>
                <w:rFonts w:ascii="Arial" w:hAnsi="Arial" w:cs="Arial"/>
              </w:rPr>
              <w:t xml:space="preserve"> a posiedzenia niejednokrotnie z uwagi na charakter pracy członków ZI odbywają się poza godzinami pracy</w:t>
            </w:r>
          </w:p>
        </w:tc>
      </w:tr>
      <w:tr w:rsidR="00BD0F93" w:rsidRPr="00B72BDE" w14:paraId="553C0877" w14:textId="77777777" w:rsidTr="00BD0F93">
        <w:trPr>
          <w:trHeight w:val="708"/>
        </w:trPr>
        <w:tc>
          <w:tcPr>
            <w:tcW w:w="2282" w:type="dxa"/>
          </w:tcPr>
          <w:p w14:paraId="2D569EBD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F148A54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Funkcjonowanie GR</w:t>
            </w:r>
          </w:p>
        </w:tc>
        <w:tc>
          <w:tcPr>
            <w:tcW w:w="1405" w:type="dxa"/>
          </w:tcPr>
          <w:p w14:paraId="020BB846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6A8FD5F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31 gmin</w:t>
            </w:r>
          </w:p>
          <w:p w14:paraId="6C0CD1DF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DC36DF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17%</w:t>
            </w:r>
          </w:p>
        </w:tc>
        <w:tc>
          <w:tcPr>
            <w:tcW w:w="10058" w:type="dxa"/>
          </w:tcPr>
          <w:p w14:paraId="1531E15B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funkcjonowanie GR utrudnia niska frekwencja zaproszonych członków, w ostatnim okresie dotyczy to głównie szkół - z racji pandemii placówki te nie pracują stacjonarnie</w:t>
            </w:r>
          </w:p>
          <w:p w14:paraId="359F1974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odpowiedniej motywacji do podejmowania działań</w:t>
            </w:r>
          </w:p>
          <w:p w14:paraId="33A0563A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przymusu dla sprawców do uczestnictwa w GR</w:t>
            </w:r>
          </w:p>
          <w:p w14:paraId="2918B5CE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gratyfikacji finansowej i wykonywanie obowiązków wynikaj</w:t>
            </w:r>
            <w:r w:rsidR="001F2FC9">
              <w:rPr>
                <w:rFonts w:ascii="Arial" w:hAnsi="Arial" w:cs="Arial"/>
              </w:rPr>
              <w:t>ących w uczestnictwa w grupie w </w:t>
            </w:r>
            <w:r w:rsidRPr="001F2FC9">
              <w:rPr>
                <w:rFonts w:ascii="Arial" w:hAnsi="Arial" w:cs="Arial"/>
              </w:rPr>
              <w:t>ramach swoich obowiązków powoduje brak uc</w:t>
            </w:r>
            <w:r w:rsidR="00A2692A">
              <w:rPr>
                <w:rFonts w:ascii="Arial" w:hAnsi="Arial" w:cs="Arial"/>
              </w:rPr>
              <w:t xml:space="preserve">zestniczenia w pracach grup np. </w:t>
            </w:r>
            <w:r w:rsidRPr="001F2FC9">
              <w:rPr>
                <w:rFonts w:ascii="Arial" w:hAnsi="Arial" w:cs="Arial"/>
              </w:rPr>
              <w:t>lekarzy</w:t>
            </w:r>
          </w:p>
          <w:p w14:paraId="3403654C" w14:textId="77777777" w:rsidR="00BD0F93" w:rsidRPr="001F2FC9" w:rsidRDefault="00A2692A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biurokracja</w:t>
            </w:r>
          </w:p>
          <w:p w14:paraId="0151D6B3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brak współpracy osób uwikłanych w przemoc</w:t>
            </w:r>
          </w:p>
          <w:p w14:paraId="3BA64C72" w14:textId="77777777" w:rsidR="00BD0F93" w:rsidRPr="001F2FC9" w:rsidRDefault="00BD0F93" w:rsidP="001F2F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1F2FC9">
              <w:rPr>
                <w:rFonts w:ascii="Arial" w:hAnsi="Arial" w:cs="Arial"/>
              </w:rPr>
              <w:t>duża ilość prowadzonej dokumentacji</w:t>
            </w:r>
          </w:p>
          <w:p w14:paraId="75CF8CD3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członkowie GR wykonują swoje zadania w ramach obowiązków zawodowych mają ograniczoną możliwość udziału w spotkaniach GR (służba zdrowia, GKRPA, oświata, policja)</w:t>
            </w:r>
          </w:p>
          <w:p w14:paraId="365A7709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sprawnej wymiany informacji</w:t>
            </w:r>
          </w:p>
          <w:p w14:paraId="47955BD3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w praktyce tylko pracownik socjalny i policjant są zaangażowani</w:t>
            </w:r>
          </w:p>
          <w:p w14:paraId="47F09966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brak zapisów zobowiązujących osoby objęte procedurą NK do uczestnictwa w spotkaniach GR, terapiach czy formach pomocy oferowanych w ramach procedury</w:t>
            </w:r>
          </w:p>
          <w:p w14:paraId="7439BF89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duża biurokracja, dużo dokumentacji, która utrudnia pracę</w:t>
            </w:r>
          </w:p>
          <w:p w14:paraId="6675D0AC" w14:textId="77777777" w:rsidR="00BD0F93" w:rsidRPr="00A67998" w:rsidRDefault="00BD0F93" w:rsidP="00A6799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6" w:hanging="283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obowiązki służbowe i odległość zakładu pracy od miejsca posiedzenia utrudniają czynny udział członków GR w spotkaniach</w:t>
            </w:r>
          </w:p>
          <w:p w14:paraId="50D33186" w14:textId="77777777" w:rsidR="00BD0F93" w:rsidRPr="00A67998" w:rsidRDefault="00BD0F93" w:rsidP="00A6799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lastRenderedPageBreak/>
              <w:t>trudności w spotkaniach wszystkich członków ze względu na obowiązki służbowe, trudności z ustaleniem dogodnego terminu dla wszystkich</w:t>
            </w:r>
          </w:p>
          <w:p w14:paraId="511FAFC1" w14:textId="77777777" w:rsidR="00BD0F93" w:rsidRPr="00A67998" w:rsidRDefault="00BD0F93" w:rsidP="00A6799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wszelkie działania scedowane na przewodniczącego ZI, brak wsparcia i zastępstw</w:t>
            </w:r>
          </w:p>
          <w:p w14:paraId="47A6634B" w14:textId="77777777" w:rsidR="00BD0F93" w:rsidRPr="00A67998" w:rsidRDefault="00BD0F93" w:rsidP="00A6799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67998">
              <w:rPr>
                <w:rFonts w:ascii="Arial" w:hAnsi="Arial" w:cs="Arial"/>
              </w:rPr>
              <w:t>przedstawiciele GKRPA i ochrony zdrowia stosunkowo rzadko uczestniczą w spotkaniach GR z uwagi na wykonywanie obowiązków służbowych w innych instytucjach gdzie są zatrudnieni na umowy o pracę. Wiedza i kompetencje GR często są niewystarczające w procesie prawidłowej diagnozy zjawiska przemocy. Zauważalna jest również sytuacja, że przedstawiciele pomocy społecznej są najbardziej obciążeni odpowiedzialnością za pracę z rodziną.</w:t>
            </w:r>
          </w:p>
        </w:tc>
      </w:tr>
      <w:tr w:rsidR="00BD0F93" w:rsidRPr="00B72BDE" w14:paraId="4FC82789" w14:textId="77777777" w:rsidTr="00CB4A86">
        <w:trPr>
          <w:trHeight w:val="836"/>
        </w:trPr>
        <w:tc>
          <w:tcPr>
            <w:tcW w:w="2282" w:type="dxa"/>
          </w:tcPr>
          <w:p w14:paraId="7B1D9D5C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3A2AD459" w14:textId="77777777" w:rsidR="00BD0F93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Funkcjonowanie Gminnego Programu </w:t>
            </w:r>
            <w:r w:rsidR="00872ADD">
              <w:rPr>
                <w:rFonts w:ascii="Arial" w:hAnsi="Arial" w:cs="Arial"/>
                <w:b/>
              </w:rPr>
              <w:t>Przeciwdziałania Przemocy w Rodzinie …</w:t>
            </w:r>
          </w:p>
        </w:tc>
        <w:tc>
          <w:tcPr>
            <w:tcW w:w="1405" w:type="dxa"/>
          </w:tcPr>
          <w:p w14:paraId="182132FA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CAD4FBA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17 gmin</w:t>
            </w:r>
          </w:p>
          <w:p w14:paraId="2FD8612C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B149D38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9,3%</w:t>
            </w:r>
          </w:p>
          <w:p w14:paraId="00E024B8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58" w:type="dxa"/>
          </w:tcPr>
          <w:p w14:paraId="31ED633D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zaangażowania w działania w zakresie przeciwdziałania przemocy w rodzinie</w:t>
            </w:r>
          </w:p>
          <w:p w14:paraId="7B04DE12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czasami brak przełożenia teorii Programu na jego praktyczne zastosowanie</w:t>
            </w:r>
          </w:p>
          <w:p w14:paraId="04C845C0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program rozbudowany – jednak w rzeczywistości nie do zrealizowania w całości z powodu obciążenia obowiązkami zawodowymi i braku środków na realizację</w:t>
            </w:r>
          </w:p>
          <w:p w14:paraId="12289385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środków finansowych na właściwe funkcjonowanie i możliwości organizowania pomocy</w:t>
            </w:r>
          </w:p>
          <w:p w14:paraId="39B014B5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czasu na monitoring i ewaluację Programu</w:t>
            </w:r>
          </w:p>
          <w:p w14:paraId="331730DB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delegowanie odpowiedzialności za realizację Programu wyłącznie na pomoc społeczną </w:t>
            </w:r>
          </w:p>
          <w:p w14:paraId="1BBA17E1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praktyce tylko pracownik socjalny i policjant są zaangażowani</w:t>
            </w:r>
          </w:p>
          <w:p w14:paraId="4D32CFCE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zbyt mało czasu na wszystkie działania w procedurze NK</w:t>
            </w:r>
          </w:p>
          <w:p w14:paraId="315AED1A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program rozbudowany, jednak w rzeczywistości nie do zrealizowania w całości z powodu obciążenia obowiązkami zawodowymi i braku środków na realizację zadań gminnego systemu przeciwdziałania przemocy w rodzinie (109)</w:t>
            </w:r>
          </w:p>
          <w:p w14:paraId="0846BB11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niewystarczające zaangażowanie niektórych podmiotów w realizację Programu</w:t>
            </w:r>
          </w:p>
          <w:p w14:paraId="1C832CA2" w14:textId="77777777" w:rsidR="00BD0F93" w:rsidRPr="00CB4A86" w:rsidRDefault="00BD0F93" w:rsidP="00CB4A8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GPPPwR traktowany jako dokument dla GOPS i tworzony praktycznie wyłącznie przez pracowników GOPS</w:t>
            </w:r>
          </w:p>
          <w:p w14:paraId="6F53F1D4" w14:textId="77777777" w:rsidR="00BD0F93" w:rsidRPr="00CB4A86" w:rsidRDefault="00CB4A86" w:rsidP="00CB4A8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gmina na realizację GPPPwR nie</w:t>
            </w:r>
            <w:r w:rsidR="00BD0F93" w:rsidRPr="00CB4A86">
              <w:rPr>
                <w:rFonts w:ascii="Arial" w:hAnsi="Arial" w:cs="Arial"/>
              </w:rPr>
              <w:t xml:space="preserve"> ma wydzielonych odrębnych środków finansowych</w:t>
            </w:r>
          </w:p>
          <w:p w14:paraId="02714DF3" w14:textId="77777777" w:rsidR="00BD0F93" w:rsidRPr="00CB4A86" w:rsidRDefault="00BD0F93" w:rsidP="00CB4A8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delegowanie odpowiedzialności za realizację programu wyłącznie na pomoc społeczną</w:t>
            </w:r>
          </w:p>
        </w:tc>
      </w:tr>
      <w:tr w:rsidR="00BD0F93" w:rsidRPr="00B72BDE" w14:paraId="0922BA39" w14:textId="77777777" w:rsidTr="00BD0F93">
        <w:trPr>
          <w:trHeight w:val="1807"/>
        </w:trPr>
        <w:tc>
          <w:tcPr>
            <w:tcW w:w="2282" w:type="dxa"/>
          </w:tcPr>
          <w:p w14:paraId="4CA19ED1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F56A5EB" w14:textId="77777777" w:rsidR="00A2692A" w:rsidRPr="00B47DD6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 xml:space="preserve">Brak narzędzi egzekwowania obecności OSP </w:t>
            </w:r>
          </w:p>
          <w:p w14:paraId="6A281B16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B47DD6">
              <w:rPr>
                <w:rFonts w:ascii="Arial" w:hAnsi="Arial" w:cs="Arial"/>
                <w:b/>
              </w:rPr>
              <w:t>w pracy ZI/GR</w:t>
            </w:r>
            <w:r w:rsidRPr="00B72BDE">
              <w:rPr>
                <w:rFonts w:ascii="Arial" w:hAnsi="Arial" w:cs="Arial"/>
                <w:b/>
                <w:u w:val="single"/>
              </w:rPr>
              <w:t xml:space="preserve">   </w:t>
            </w:r>
          </w:p>
        </w:tc>
        <w:tc>
          <w:tcPr>
            <w:tcW w:w="1405" w:type="dxa"/>
          </w:tcPr>
          <w:p w14:paraId="1FA3F86E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707E5AD7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82 gminy</w:t>
            </w:r>
          </w:p>
          <w:p w14:paraId="3A6FE3DD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1857591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45%</w:t>
            </w:r>
          </w:p>
        </w:tc>
        <w:tc>
          <w:tcPr>
            <w:tcW w:w="10058" w:type="dxa"/>
          </w:tcPr>
          <w:p w14:paraId="27FC252D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stosownych dokumentów prawnych ustanawiających konkretne narzędzia umożliwiające egzekwowanie obecności OSP w pracach ZI/GR</w:t>
            </w:r>
          </w:p>
          <w:p w14:paraId="0F2AFF99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regulacji prawnych, środków przymusu</w:t>
            </w:r>
          </w:p>
          <w:p w14:paraId="7F9C58A9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niskie zainteresowanie OSP do podjęcia współpracy z ZI/GR; brak zaangażowania w realizację planu pomocy</w:t>
            </w:r>
          </w:p>
          <w:p w14:paraId="2C02418F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częste odwoływanie grup, przekładanie spotkań; lekceważący stosunek sprawców do posiedzeń grupy i jej ustaleń</w:t>
            </w:r>
          </w:p>
          <w:p w14:paraId="6D99CFA8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prawne zobowiązanie do uczestnictwa w grupach i programach korekcyjnych pomogłoby przełamać początkowy opór OSP w pracy nad zmianą swojego zachowania  (31)</w:t>
            </w:r>
          </w:p>
          <w:p w14:paraId="40C04F86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współpracy osób doznających przemocy jak i osób stosujących przemoc</w:t>
            </w:r>
          </w:p>
          <w:p w14:paraId="2CB7AC4F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współpracy ze strony osób wobec których zachodzi podejrzenie, ze stosują przemoc domową, zbyt długi tryb postępowania prokuratorskiego</w:t>
            </w:r>
          </w:p>
          <w:p w14:paraId="1D5A2A5E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stworzenie spójnego planu pomocowego dla całej rodziny. Utrudniona diagnoza</w:t>
            </w:r>
          </w:p>
          <w:p w14:paraId="27181F8F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osoby mimo stałego wzywania ich na posiedzenia, nie zgłaszają się </w:t>
            </w:r>
          </w:p>
          <w:p w14:paraId="637F6865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jasnych przepisów, które by zmotywowały OSP do wglądu we własną osobę i ponoszenia konsekwencji prawnych za własne zachowanie</w:t>
            </w:r>
          </w:p>
          <w:p w14:paraId="29D4D46B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mimo wezwań np. osoby podejrzanej o stosowanie przemocy nie podejmowała ona współpracy, największe efekty przynoszą wizyty policji w miejscu zamieszkania</w:t>
            </w:r>
          </w:p>
          <w:p w14:paraId="64E5CBA9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poczucie bezkarności OSP</w:t>
            </w:r>
          </w:p>
          <w:p w14:paraId="5EC2F479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sprawcy nie zgłaszają się na posiedzenia, nagrywają spotkanie i próbują często zastraszać pracownika konsekwencjami karnymi</w:t>
            </w:r>
          </w:p>
          <w:p w14:paraId="7829BD3D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lastRenderedPageBreak/>
              <w:t>opór przed współpracą z podmiotami, brak konsekwencji za brak współpracy</w:t>
            </w:r>
          </w:p>
          <w:p w14:paraId="744DD3F4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przewlekłość procedury, trudność w realizacji skutecznej pomocy, trudność w dokładnej diagnozie</w:t>
            </w:r>
          </w:p>
          <w:p w14:paraId="68C92F26" w14:textId="77777777" w:rsidR="00BD0F93" w:rsidRPr="00CB4A86" w:rsidRDefault="00BD0F93" w:rsidP="00CB4A8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możliwości wyciągania konsekwencji wobec OSP za brak obecności na spotkaniach GR i współpracy z GR co powoduje brak możliwości pracy nad motywacją OSP</w:t>
            </w:r>
          </w:p>
        </w:tc>
      </w:tr>
    </w:tbl>
    <w:p w14:paraId="144EC206" w14:textId="77777777" w:rsidR="00BD0F93" w:rsidRPr="00B72BDE" w:rsidRDefault="00BD0F93" w:rsidP="001F2FC9">
      <w:pPr>
        <w:spacing w:after="0" w:line="360" w:lineRule="auto"/>
        <w:rPr>
          <w:rFonts w:ascii="Arial" w:hAnsi="Arial" w:cs="Arial"/>
          <w:b/>
          <w:u w:val="single"/>
        </w:rPr>
      </w:pPr>
    </w:p>
    <w:p w14:paraId="2C762531" w14:textId="77777777" w:rsidR="0060125F" w:rsidRPr="00B72BDE" w:rsidRDefault="00BD0F93" w:rsidP="001F2FC9">
      <w:pPr>
        <w:spacing w:after="0" w:line="360" w:lineRule="auto"/>
        <w:rPr>
          <w:rFonts w:ascii="Arial" w:hAnsi="Arial" w:cs="Arial"/>
          <w:b/>
          <w:u w:val="single"/>
        </w:rPr>
      </w:pPr>
      <w:r w:rsidRPr="00B72BDE">
        <w:rPr>
          <w:rFonts w:ascii="Arial" w:hAnsi="Arial" w:cs="Arial"/>
          <w:b/>
          <w:u w:val="single"/>
        </w:rPr>
        <w:t>Obszar V :            Profilaktyka i edukacja społeczna</w:t>
      </w:r>
    </w:p>
    <w:p w14:paraId="4B7D8771" w14:textId="77777777" w:rsidR="00BD0F93" w:rsidRPr="00B72BDE" w:rsidRDefault="00BD0F93" w:rsidP="001F2FC9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2565"/>
        <w:gridCol w:w="1394"/>
        <w:gridCol w:w="9786"/>
      </w:tblGrid>
      <w:tr w:rsidR="00BD0F93" w:rsidRPr="00B72BDE" w14:paraId="0A9317CC" w14:textId="77777777" w:rsidTr="00BD0F93">
        <w:trPr>
          <w:trHeight w:val="78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E32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Czynnik utrudniający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2D55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L. gmin</w:t>
            </w:r>
          </w:p>
          <w:p w14:paraId="06A7CF34" w14:textId="77777777" w:rsidR="00BD0F93" w:rsidRPr="00B72BDE" w:rsidRDefault="00BD0F93" w:rsidP="001F2F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% wskazań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AFA4" w14:textId="77777777" w:rsidR="00BD0F93" w:rsidRPr="00B72BDE" w:rsidRDefault="00A2692A" w:rsidP="00A269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BDE">
              <w:rPr>
                <w:rFonts w:ascii="Arial" w:hAnsi="Arial" w:cs="Arial"/>
                <w:b/>
              </w:rPr>
              <w:t>Przykłady</w:t>
            </w:r>
            <w:r>
              <w:rPr>
                <w:rFonts w:ascii="Arial" w:hAnsi="Arial" w:cs="Arial"/>
                <w:b/>
              </w:rPr>
              <w:t xml:space="preserve"> utrudnień </w:t>
            </w:r>
            <w:r w:rsidRPr="00B72BDE">
              <w:rPr>
                <w:rFonts w:ascii="Arial" w:hAnsi="Arial" w:cs="Arial"/>
                <w:b/>
              </w:rPr>
              <w:t>zgłoszone przez gminy</w:t>
            </w:r>
            <w:r>
              <w:rPr>
                <w:rFonts w:ascii="Arial" w:hAnsi="Arial" w:cs="Arial"/>
                <w:b/>
              </w:rPr>
              <w:t xml:space="preserve"> (cytaty ze sprawozdań)</w:t>
            </w:r>
          </w:p>
        </w:tc>
      </w:tr>
      <w:tr w:rsidR="00BD0F93" w:rsidRPr="00B72BDE" w14:paraId="2547C841" w14:textId="77777777" w:rsidTr="00BD0F93">
        <w:trPr>
          <w:trHeight w:val="70"/>
        </w:trPr>
        <w:tc>
          <w:tcPr>
            <w:tcW w:w="2282" w:type="dxa"/>
          </w:tcPr>
          <w:p w14:paraId="4804B245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737CDA4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Brak/niewystarczająca ilość środkó</w:t>
            </w:r>
            <w:r w:rsidR="00AA3E23">
              <w:rPr>
                <w:rFonts w:ascii="Arial" w:hAnsi="Arial" w:cs="Arial"/>
                <w:b/>
              </w:rPr>
              <w:t>w na działania z tego zakresu</w:t>
            </w:r>
          </w:p>
        </w:tc>
        <w:tc>
          <w:tcPr>
            <w:tcW w:w="1405" w:type="dxa"/>
          </w:tcPr>
          <w:p w14:paraId="32D8FED8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9B57E75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54 gminy</w:t>
            </w:r>
          </w:p>
          <w:p w14:paraId="52C12E1D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12DFAE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29,7%</w:t>
            </w:r>
          </w:p>
        </w:tc>
        <w:tc>
          <w:tcPr>
            <w:tcW w:w="10058" w:type="dxa"/>
          </w:tcPr>
          <w:p w14:paraId="671C0B8C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negatywnie wpływa na poziom wiedzy i stosunek lokalnej społeczności do zjawiska p</w:t>
            </w:r>
            <w:r w:rsidR="00CB4A86">
              <w:rPr>
                <w:rFonts w:ascii="Arial" w:hAnsi="Arial" w:cs="Arial"/>
              </w:rPr>
              <w:t>rzemocy w </w:t>
            </w:r>
            <w:r w:rsidRPr="00CB4A86">
              <w:rPr>
                <w:rFonts w:ascii="Arial" w:hAnsi="Arial" w:cs="Arial"/>
              </w:rPr>
              <w:t>rodzinie</w:t>
            </w:r>
          </w:p>
          <w:p w14:paraId="39F3E4EF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utrudnia i wręcz uniemożliwia prowadzenie działalności profilaktyczno-informacyjnej</w:t>
            </w:r>
          </w:p>
          <w:p w14:paraId="5CA26DF4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często inne projekty i inicjatywy są uznawane za ważniejsze – problem przemocy jest często bagatelizowany</w:t>
            </w:r>
          </w:p>
          <w:p w14:paraId="5E610E45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wpływa na ograniczenie możliwości planowania i realizacji działań informacyjnych, edukacyjnych, profilaktycznych w taki sposób, aby docierały d</w:t>
            </w:r>
            <w:r w:rsidR="00CB4A86">
              <w:rPr>
                <w:rFonts w:ascii="Arial" w:hAnsi="Arial" w:cs="Arial"/>
              </w:rPr>
              <w:t>o jak największej liczby osób i </w:t>
            </w:r>
            <w:r w:rsidRPr="00CB4A86">
              <w:rPr>
                <w:rFonts w:ascii="Arial" w:hAnsi="Arial" w:cs="Arial"/>
              </w:rPr>
              <w:t xml:space="preserve">miały wymiar długofalowy, uwzględniający maksymalną różnorodność wykorzystania metod/technik przekazu </w:t>
            </w:r>
          </w:p>
          <w:p w14:paraId="4C6D44BB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brak jakichkolwiek środków, środki pozyskiwane są z GKRPA </w:t>
            </w:r>
          </w:p>
          <w:p w14:paraId="16F2A7B5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mała wiedza społeczna na temat problemu przemocy w rodzinie uniemożliwia szukanie pomocy</w:t>
            </w:r>
          </w:p>
          <w:p w14:paraId="76188233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lastRenderedPageBreak/>
              <w:t>brak odrębnych środków na finansowanie GPPPwR stanowi istotną barierę w jego realizacji (brak środków na szkolenie, na zatrudnienie osób do realizacji poszczególnych zadań, forem pomocy, działań edukacyjnych i profilaktycznych)</w:t>
            </w:r>
          </w:p>
        </w:tc>
      </w:tr>
      <w:tr w:rsidR="00BD0F93" w:rsidRPr="00B72BDE" w14:paraId="07488D16" w14:textId="77777777" w:rsidTr="00BD0F93">
        <w:trPr>
          <w:trHeight w:val="850"/>
        </w:trPr>
        <w:tc>
          <w:tcPr>
            <w:tcW w:w="2282" w:type="dxa"/>
          </w:tcPr>
          <w:p w14:paraId="4DDA247A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4B6455F" w14:textId="77777777" w:rsidR="00A2692A" w:rsidRPr="00AA3E23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 xml:space="preserve">Funkcjonujące </w:t>
            </w:r>
          </w:p>
          <w:p w14:paraId="1F901A51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w lokalnym środowisku negatywne stereotypy przyz</w:t>
            </w:r>
            <w:r w:rsidR="00AA3E23">
              <w:rPr>
                <w:rFonts w:ascii="Arial" w:hAnsi="Arial" w:cs="Arial"/>
                <w:b/>
              </w:rPr>
              <w:t>walające na stosowanie przemocy</w:t>
            </w:r>
          </w:p>
        </w:tc>
        <w:tc>
          <w:tcPr>
            <w:tcW w:w="1405" w:type="dxa"/>
          </w:tcPr>
          <w:p w14:paraId="764E4FDE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355AEB90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66 gmin</w:t>
            </w:r>
          </w:p>
          <w:p w14:paraId="7C0BCD26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CA22D6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36,3%</w:t>
            </w:r>
          </w:p>
        </w:tc>
        <w:tc>
          <w:tcPr>
            <w:tcW w:w="10058" w:type="dxa"/>
          </w:tcPr>
          <w:p w14:paraId="44A76BA5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funkcjonują w dalszym ciągu stereotypy dotyczące  zjawiska przemocy w rodzinie; mają bardzo duży wpływ - wiele z nich stoi na straży jednej z największych wartości w naszej kulturze, którą jest rodzina. Mity i stereotypy opisują więc "pożądane" relac</w:t>
            </w:r>
            <w:r w:rsidR="00CB4A86">
              <w:rPr>
                <w:rFonts w:ascii="Arial" w:hAnsi="Arial" w:cs="Arial"/>
              </w:rPr>
              <w:t>je w rodzinie, pomiędzy mężem i </w:t>
            </w:r>
            <w:r w:rsidRPr="00CB4A86">
              <w:rPr>
                <w:rFonts w:ascii="Arial" w:hAnsi="Arial" w:cs="Arial"/>
              </w:rPr>
              <w:t>żoną, rodzicami i dziećmi; wyznaczają role kobiecie, mężczyźnie, dzieciom; "wyjaśniają" samo zjawisko i "dają wskazówki", jak należy postępować wobec problemów rodzinnych. Wiele z nich również, w najlepszej intencji ochrony rodziny, sprzyja niestety przemocy, u</w:t>
            </w:r>
            <w:r w:rsidR="00CB4A86">
              <w:rPr>
                <w:rFonts w:ascii="Arial" w:hAnsi="Arial" w:cs="Arial"/>
              </w:rPr>
              <w:t>sprawiedliwia ją i </w:t>
            </w:r>
            <w:r w:rsidRPr="00CB4A86">
              <w:rPr>
                <w:rFonts w:ascii="Arial" w:hAnsi="Arial" w:cs="Arial"/>
              </w:rPr>
              <w:t>postuluje powstrzymywanie się od reakcji osób z zewnątrz</w:t>
            </w:r>
          </w:p>
          <w:p w14:paraId="65D9752D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rozpowszechnianie w mediach niewłaściwych przykładów pracy służb pomocowych, społeczna akceptacja wobec aktów przemocy w rodzinie</w:t>
            </w:r>
          </w:p>
          <w:p w14:paraId="62713030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często środowisko lokalne nie reaguje na sygnały świadczące o tym, że w danej rodzinie może dochodzić do przemocy - obojętność społeczna</w:t>
            </w:r>
          </w:p>
          <w:p w14:paraId="2B529068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konieczność pracy nad złamaniem fałszywych stereotypów wśród - niestety - pracowników oświaty, wymiaru sprawiedliwości i służby zdrowia</w:t>
            </w:r>
          </w:p>
          <w:p w14:paraId="197ABFFF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stereotypy o przemocy w rodzinie "bije bo kocha", po</w:t>
            </w:r>
            <w:r w:rsidR="00CB4A86">
              <w:rPr>
                <w:rFonts w:ascii="Arial" w:hAnsi="Arial" w:cs="Arial"/>
              </w:rPr>
              <w:t>wiązanie przemocy z alkoholem i </w:t>
            </w:r>
            <w:r w:rsidRPr="00CB4A86">
              <w:rPr>
                <w:rFonts w:ascii="Arial" w:hAnsi="Arial" w:cs="Arial"/>
              </w:rPr>
              <w:t>przyzwolenia na picie</w:t>
            </w:r>
          </w:p>
          <w:p w14:paraId="152467CA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środowisku lokalnym, które jest środowiskiem wiejskim, wciąż funkcjonują stereotypy, dające niejako przyzwolenie na przemoc:  mężczyźni mogą więcej, często są jedynymi żywicielami rodziny, bądź takie wzorce wynieśli z domu; obawa ofiar przed wstydem, że sąsiedzi się dowiedzą, a rodzina się od nich odwróci</w:t>
            </w:r>
          </w:p>
          <w:p w14:paraId="30AE752B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negatywny wpływ na diagnozę i wykrywanie przypadków przemocy w rodzinie</w:t>
            </w:r>
          </w:p>
          <w:p w14:paraId="2FD1C2B9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lastRenderedPageBreak/>
              <w:t>brak reakcji środowiska lokalnego wynikający z niechęci do wtrącania się do życia innych.</w:t>
            </w:r>
          </w:p>
          <w:p w14:paraId="1D27ED5B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utożsamianie prze</w:t>
            </w:r>
            <w:r w:rsidR="00CB4A86">
              <w:rPr>
                <w:rFonts w:ascii="Arial" w:hAnsi="Arial" w:cs="Arial"/>
              </w:rPr>
              <w:t>mocy wyłącznie ze środowiskiem „patologicznym”</w:t>
            </w:r>
          </w:p>
          <w:p w14:paraId="1FC96DBD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środowiskach wiejskich tego typu zachowania uważa się za normalne, a jakakolwiek próba interwencji spotyka się z wrogością nawet ze strony osób, co do których istnieje podejrzenie, że są dotknięte przemocą w rodzinie</w:t>
            </w:r>
          </w:p>
          <w:p w14:paraId="0D83AF8C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rodziny doświadczające przemocy chcą pozostać anonimowe</w:t>
            </w:r>
          </w:p>
          <w:p w14:paraId="0FF25711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reakcji środowiska lokalnego wynikający z niechęci do wtrącania się do życia innych</w:t>
            </w:r>
          </w:p>
          <w:p w14:paraId="5F02EC68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nadal funkcjonują stereotypy odnośnie zjawiska przemocy, zwłaszcza wśród starszego społeczeństwa, które twierdzi, że sprawy rodzinne, a </w:t>
            </w:r>
            <w:r w:rsidR="00CB4A86">
              <w:rPr>
                <w:rFonts w:ascii="Arial" w:hAnsi="Arial" w:cs="Arial"/>
              </w:rPr>
              <w:t>więc niejednokrotnie związane z </w:t>
            </w:r>
            <w:r w:rsidRPr="00CB4A86">
              <w:rPr>
                <w:rFonts w:ascii="Arial" w:hAnsi="Arial" w:cs="Arial"/>
              </w:rPr>
              <w:t>przemocą, powinny zostać załatwiane w rodzinie, a nie przez instytucje</w:t>
            </w:r>
          </w:p>
          <w:p w14:paraId="0E344BB1" w14:textId="77777777" w:rsidR="00BD0F93" w:rsidRPr="00CB4A86" w:rsidRDefault="00BD0F93" w:rsidP="00CB4A8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9" w:hanging="284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społeczeństwo nie reaguje na zjawisko przemocy (nie wzywa </w:t>
            </w:r>
            <w:r w:rsidR="00CB4A86">
              <w:rPr>
                <w:rFonts w:ascii="Arial" w:hAnsi="Arial" w:cs="Arial"/>
              </w:rPr>
              <w:t>policji, odmawia uczestnictwa w </w:t>
            </w:r>
            <w:r w:rsidRPr="00CB4A86">
              <w:rPr>
                <w:rFonts w:ascii="Arial" w:hAnsi="Arial" w:cs="Arial"/>
              </w:rPr>
              <w:t>czynnościach procesowych) tłumacząc obawami o bezpieczeństwo swoje i swoich rodzin oraz tłumaczy, że nie ingeruje się w sprawy rodziny. Utrudnia to w wielu przypadkach wyciągnięcie konsekwencji wobec osób stosujących przemoc</w:t>
            </w:r>
          </w:p>
        </w:tc>
      </w:tr>
      <w:tr w:rsidR="00BD0F93" w:rsidRPr="00B72BDE" w14:paraId="11B62344" w14:textId="77777777" w:rsidTr="00BD0F93">
        <w:trPr>
          <w:trHeight w:val="2310"/>
        </w:trPr>
        <w:tc>
          <w:tcPr>
            <w:tcW w:w="2282" w:type="dxa"/>
          </w:tcPr>
          <w:p w14:paraId="055938EC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AE9647D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Brak lub niskie zainteresowanie warsztatami, szkoleniami i innymi formami informacji edukacji (u jakich odbiorców</w:t>
            </w:r>
            <w:r w:rsidR="00AA3E2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05" w:type="dxa"/>
          </w:tcPr>
          <w:p w14:paraId="76C0F66F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63BAF729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57 gmin</w:t>
            </w:r>
          </w:p>
          <w:p w14:paraId="16A8BD09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268AD47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31,3%</w:t>
            </w:r>
          </w:p>
        </w:tc>
        <w:tc>
          <w:tcPr>
            <w:tcW w:w="10058" w:type="dxa"/>
          </w:tcPr>
          <w:p w14:paraId="64CC60AC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frekwencja zapewniona jest jedynie na spotkaniach organizowanych w szkole</w:t>
            </w:r>
          </w:p>
          <w:p w14:paraId="0FA58532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niskie zainteresowanie szkoleniami, szkolenia dla policjantów w większości resortowe</w:t>
            </w:r>
          </w:p>
          <w:p w14:paraId="5BF3996B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niskie zainteresowanie wynika z obawy o utożsamianie uczestników z problemem przemocy</w:t>
            </w:r>
          </w:p>
          <w:p w14:paraId="2B5177F0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brak zainteresowania szkoleniami wśród służby zdrowia i wymiaru sprawiedliwości utrudnia przełamywanie stereotypów i jest spowodowane brakiem  odczuwalnych konkretnych efektów w ich pracy</w:t>
            </w:r>
          </w:p>
          <w:p w14:paraId="6F72F266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niski poziom zainteresowania u dorosłych mieszkańców</w:t>
            </w:r>
          </w:p>
          <w:p w14:paraId="27CA2672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wiele osób uważa, że zainteresowanie szkoleniami l</w:t>
            </w:r>
            <w:r w:rsidR="00CB4A86">
              <w:rPr>
                <w:rFonts w:ascii="Arial" w:eastAsia="Times New Roman" w:hAnsi="Arial" w:cs="Arial"/>
                <w:lang w:eastAsia="pl-PL"/>
              </w:rPr>
              <w:t>ub tematyką przemocy świadczy o </w:t>
            </w:r>
            <w:r w:rsidRPr="00CB4A86">
              <w:rPr>
                <w:rFonts w:ascii="Arial" w:eastAsia="Times New Roman" w:hAnsi="Arial" w:cs="Arial"/>
                <w:lang w:eastAsia="pl-PL"/>
              </w:rPr>
              <w:t>problemach występujących w ich rodzinie</w:t>
            </w:r>
          </w:p>
          <w:p w14:paraId="1131B2C4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lastRenderedPageBreak/>
              <w:t>brak świadomości występowania problemu przez osoby stosujące przemoc</w:t>
            </w:r>
          </w:p>
          <w:p w14:paraId="3AA3CA64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to jest istotna bariera u osób doświadczających przemocy</w:t>
            </w:r>
          </w:p>
          <w:p w14:paraId="38983938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u klientów OPS bardzo często chodzi wyłącznie o uzyskanie pomocy materialnej, bez dodatkowych wymagań, czy działań</w:t>
            </w:r>
          </w:p>
          <w:p w14:paraId="42D7D97C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brak wystarczającego czasu na cykliczne szkolenia - dotyczy klientów pomocy społecznej, OSP, ODP</w:t>
            </w:r>
          </w:p>
          <w:p w14:paraId="6DBF301A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niskie zainteresowanie działaniami edukacyjnymi rodziców dzieci z rodzin zagrożonych przemocą w rodzinie</w:t>
            </w:r>
          </w:p>
          <w:p w14:paraId="5AA54F47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ODP nie wierzą w pomoc, w zmianę na lepsze</w:t>
            </w:r>
          </w:p>
          <w:p w14:paraId="12DF3E1F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niewystarczające kompetencje osób zaangażowanych w prowadzenie procedury NK</w:t>
            </w:r>
          </w:p>
          <w:p w14:paraId="195EF13F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niskie zainteresowanie warsztatami, sprawcy przemocy nie chcą współpracować z członkami grupy roboczej</w:t>
            </w:r>
          </w:p>
          <w:p w14:paraId="6A59CA63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B4A86">
              <w:rPr>
                <w:rFonts w:ascii="Arial" w:eastAsia="Times New Roman" w:hAnsi="Arial" w:cs="Arial"/>
                <w:lang w:eastAsia="pl-PL"/>
              </w:rPr>
              <w:t>zauważalne jest niskie zainteresowanie  pracowników ochrony zdrowia w zakresie poszerzania wiedzy o zjawisku przemocy w rodzinie.</w:t>
            </w:r>
          </w:p>
        </w:tc>
      </w:tr>
      <w:tr w:rsidR="00BD0F93" w:rsidRPr="00B72BDE" w14:paraId="2FF73B9D" w14:textId="77777777" w:rsidTr="00C862C4">
        <w:trPr>
          <w:trHeight w:val="1133"/>
        </w:trPr>
        <w:tc>
          <w:tcPr>
            <w:tcW w:w="2282" w:type="dxa"/>
          </w:tcPr>
          <w:p w14:paraId="13739F61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5B5FE24" w14:textId="77777777" w:rsidR="00BD0F93" w:rsidRPr="00AA3E23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Brak lub niska motywacja do współpracy ze strony os</w:t>
            </w:r>
            <w:r w:rsidR="00AA3E23" w:rsidRPr="00AA3E23">
              <w:rPr>
                <w:rFonts w:ascii="Arial" w:hAnsi="Arial" w:cs="Arial"/>
                <w:b/>
              </w:rPr>
              <w:t xml:space="preserve">ób doświadczających przemocy </w:t>
            </w:r>
          </w:p>
        </w:tc>
        <w:tc>
          <w:tcPr>
            <w:tcW w:w="1405" w:type="dxa"/>
          </w:tcPr>
          <w:p w14:paraId="41E383DE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5046BEDA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71 gmin</w:t>
            </w:r>
          </w:p>
          <w:p w14:paraId="45149DEB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FB095A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39%</w:t>
            </w:r>
          </w:p>
        </w:tc>
        <w:tc>
          <w:tcPr>
            <w:tcW w:w="10058" w:type="dxa"/>
          </w:tcPr>
          <w:p w14:paraId="33A29863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ODP nie chcą współpracować z ops: wstydzą się, obawiają dalszych konsekwencji, nie chcą składać zawiadomień o popełnieniu przestępstwa. W trakcie procedury rzadko same powiadamiają pracowników ops o aktach przemocy w ich rodzinach w trakcie trwającej procedury</w:t>
            </w:r>
          </w:p>
          <w:p w14:paraId="7FBCEDDF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niska motywacja wynika ze wstydu i obawą o utożsamianie tych osób z bezsilnością bezradnością przez inne osoby w środowisku lokalnym</w:t>
            </w:r>
          </w:p>
          <w:p w14:paraId="0DFE7109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uzależnienie osoby doświadczającej przemocy od osoby stosującej przemoc</w:t>
            </w:r>
          </w:p>
          <w:p w14:paraId="754324D5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brak przekonania o skuteczności działań pomocowych, mogących coś zmienić</w:t>
            </w:r>
          </w:p>
          <w:p w14:paraId="2BE8F2EB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lastRenderedPageBreak/>
              <w:t>rodziny wycofują się ze współpracy, tłumaczą, że był to jednorazowy incydent i nie potrzebują żadnej pomocy</w:t>
            </w:r>
          </w:p>
          <w:p w14:paraId="22BBFECF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obawa przed opuszczeniem dom</w:t>
            </w:r>
            <w:r w:rsidR="00CB4A86">
              <w:rPr>
                <w:rFonts w:ascii="Arial" w:hAnsi="Arial" w:cs="Arial"/>
              </w:rPr>
              <w:t xml:space="preserve">u, zmianą sytuacji w rodzinie, </w:t>
            </w:r>
            <w:r w:rsidRPr="00CB4A86">
              <w:rPr>
                <w:rFonts w:ascii="Arial" w:hAnsi="Arial" w:cs="Arial"/>
              </w:rPr>
              <w:t>wpływ dzieci</w:t>
            </w:r>
          </w:p>
          <w:p w14:paraId="212B1215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oczekiwanie szybkiego efektu, podczas gdy zmiana to proces. Rodziny często wycofują się ze współpracy, uważają, że to instytucja powinna zmienić ich s</w:t>
            </w:r>
            <w:r w:rsidR="00CB4A86">
              <w:rPr>
                <w:rFonts w:ascii="Arial" w:hAnsi="Arial" w:cs="Arial"/>
              </w:rPr>
              <w:t>ytuację, ale bez ich udziału. W </w:t>
            </w:r>
            <w:r w:rsidRPr="00CB4A86">
              <w:rPr>
                <w:rFonts w:ascii="Arial" w:hAnsi="Arial" w:cs="Arial"/>
              </w:rPr>
              <w:t>sytuacji gdy w rodzinie dojdzie do stabilizacji  osoby pomagające traktowane są jako intruzi, wrogowie</w:t>
            </w:r>
          </w:p>
          <w:p w14:paraId="0C618307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przekonanie osób doświadczających przemocy w rodzinie, że w ich życiu nic się nie zmieni  przekonanie o nieskuteczności podejmowanych działań, brak lub niski poziom  wiedzy na temat możliwości uzyskania wsparcia</w:t>
            </w:r>
          </w:p>
          <w:p w14:paraId="13EC5D64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małych środowiskach, gdzie wszyscy wszystkich znają ODP nie są chętne do współpracy</w:t>
            </w:r>
          </w:p>
          <w:p w14:paraId="6DC7817E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wpojone stereotypy, niska samoocena, brak wiary we własne możliwości, w instytucje pomocowe</w:t>
            </w:r>
          </w:p>
          <w:p w14:paraId="19BFB982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wstyd przed opinią innych osób, utożsamianie przemocy ze środowiskiem patologicznym</w:t>
            </w:r>
          </w:p>
          <w:p w14:paraId="6B3C7815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często brak natychmiastowej reakcji służb na zjawisko przemocy w rodzinie (pedagog nie zakłada NK wobec dziecka bo nie wierzy w to co mówi dzieck</w:t>
            </w:r>
            <w:r w:rsidR="00CB4A86">
              <w:rPr>
                <w:rFonts w:ascii="Arial" w:hAnsi="Arial" w:cs="Arial"/>
              </w:rPr>
              <w:t>o, kurator wiedząc o przemocy w </w:t>
            </w:r>
            <w:r w:rsidRPr="00CB4A86">
              <w:rPr>
                <w:rFonts w:ascii="Arial" w:hAnsi="Arial" w:cs="Arial"/>
              </w:rPr>
              <w:t>rodzinie nie zawiadamia służb ścigania itp.) powoduje, że osoby doświadczające przemocy nie wierzą w zmianę swojej sytuacji życiowej</w:t>
            </w:r>
          </w:p>
          <w:p w14:paraId="09D79EE4" w14:textId="77777777" w:rsidR="00BD0F93" w:rsidRPr="00CB4A86" w:rsidRDefault="00BD0F93" w:rsidP="00CB4A8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unikanie kontaktów z pracownikami socjal</w:t>
            </w:r>
            <w:r w:rsidR="00CB4A86">
              <w:rPr>
                <w:rFonts w:ascii="Arial" w:hAnsi="Arial" w:cs="Arial"/>
              </w:rPr>
              <w:t>nymi, brak motywacji do zmiany „</w:t>
            </w:r>
            <w:r w:rsidRPr="00CB4A86">
              <w:rPr>
                <w:rFonts w:ascii="Arial" w:hAnsi="Arial" w:cs="Arial"/>
              </w:rPr>
              <w:t>jak</w:t>
            </w:r>
            <w:r w:rsidR="00CB4A86">
              <w:rPr>
                <w:rFonts w:ascii="Arial" w:hAnsi="Arial" w:cs="Arial"/>
              </w:rPr>
              <w:t>ości swojego życia”</w:t>
            </w:r>
            <w:r w:rsidRPr="00CB4A86">
              <w:rPr>
                <w:rFonts w:ascii="Arial" w:hAnsi="Arial" w:cs="Arial"/>
              </w:rPr>
              <w:t xml:space="preserve"> poprzez brak chęci do podjęcia terapii psychoterapeutycznej lub leczenia psychiatrycznego, częstym wytłumacz</w:t>
            </w:r>
            <w:r w:rsidR="00CB4A86">
              <w:rPr>
                <w:rFonts w:ascii="Arial" w:hAnsi="Arial" w:cs="Arial"/>
              </w:rPr>
              <w:t>eniem ofiar przemocy są słowa: „</w:t>
            </w:r>
            <w:r w:rsidRPr="00CB4A86">
              <w:rPr>
                <w:rFonts w:ascii="Arial" w:hAnsi="Arial" w:cs="Arial"/>
              </w:rPr>
              <w:t>jak on się zmieni to będzie wszystko w porządku, zró</w:t>
            </w:r>
            <w:r w:rsidR="00CB4A86">
              <w:rPr>
                <w:rFonts w:ascii="Arial" w:hAnsi="Arial" w:cs="Arial"/>
              </w:rPr>
              <w:t>bcie z nim coś, ale nie wiem co”</w:t>
            </w:r>
          </w:p>
        </w:tc>
      </w:tr>
      <w:tr w:rsidR="00BD0F93" w:rsidRPr="00B72BDE" w14:paraId="5547EA0F" w14:textId="77777777" w:rsidTr="00C862C4">
        <w:trPr>
          <w:trHeight w:val="4098"/>
        </w:trPr>
        <w:tc>
          <w:tcPr>
            <w:tcW w:w="2282" w:type="dxa"/>
          </w:tcPr>
          <w:p w14:paraId="3AB6C503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0B0C8CD" w14:textId="77777777" w:rsidR="00BD0F93" w:rsidRPr="00AA3E23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Brak/niewielka liczba programów profil. kierowanych do dzieci i młodzieży oraz rodziców</w:t>
            </w:r>
          </w:p>
        </w:tc>
        <w:tc>
          <w:tcPr>
            <w:tcW w:w="1405" w:type="dxa"/>
          </w:tcPr>
          <w:p w14:paraId="6914299A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  <w:p w14:paraId="458CDD93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45 gmin</w:t>
            </w:r>
          </w:p>
          <w:p w14:paraId="481D2811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19701F3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24,7%</w:t>
            </w:r>
          </w:p>
        </w:tc>
        <w:tc>
          <w:tcPr>
            <w:tcW w:w="10058" w:type="dxa"/>
          </w:tcPr>
          <w:p w14:paraId="39327EBA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obecna sytuacja epidemiczna spowodowała ograniczenia ilościowe, zaplanowane szkolenia nie odbyły się (3 wpisy)</w:t>
            </w:r>
          </w:p>
          <w:p w14:paraId="613468EE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niska świadomość na temat uzależnień, przemocy</w:t>
            </w:r>
          </w:p>
          <w:p w14:paraId="32AA579E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niewielka liczba programów w placówkach oświatowych</w:t>
            </w:r>
          </w:p>
          <w:p w14:paraId="4BF0041E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występowanie przemocy w rodzinie jako zjawiska pokoleniowego, brak wiedzy, że można żyć inaczej</w:t>
            </w:r>
          </w:p>
          <w:p w14:paraId="51DAC3D2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spowodowane jest ograniczonymi środkami finansowymi na działania informacyjne, edukacyjne, profilaktyczne</w:t>
            </w:r>
          </w:p>
          <w:p w14:paraId="50972FB9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zbyt mała ranga programów profilaktycznych w szkołach, urzędach, mała pedagogizacja.</w:t>
            </w:r>
          </w:p>
          <w:p w14:paraId="530E9D47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zbyt mała liczba kadry pedagogicznej/psychologa w odniesieniu do liczby dzieci w placówce; brak czasu na "pochylenie się" nad problemem</w:t>
            </w:r>
          </w:p>
          <w:p w14:paraId="72B49B29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niewystarczający zakres działań dedykowanych rodzicom</w:t>
            </w:r>
          </w:p>
          <w:p w14:paraId="15B16317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czasem obojętne traktowanie problemu</w:t>
            </w:r>
          </w:p>
          <w:p w14:paraId="5133321C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chwili obecnej czynnikami utrudniającymi jest brak możliwości realizacji w wyniku pandemii oraz brak wystarczających środków finansowych</w:t>
            </w:r>
          </w:p>
          <w:p w14:paraId="34164453" w14:textId="77777777" w:rsidR="00BD0F93" w:rsidRPr="00CB4A86" w:rsidRDefault="00BD0F93" w:rsidP="00CB4A8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szkoły na terenie gminy nie realizują takich zadań.</w:t>
            </w:r>
          </w:p>
        </w:tc>
      </w:tr>
      <w:tr w:rsidR="00BD0F93" w:rsidRPr="00B72BDE" w14:paraId="4A80289E" w14:textId="77777777" w:rsidTr="00BD0F93">
        <w:trPr>
          <w:trHeight w:val="1807"/>
        </w:trPr>
        <w:tc>
          <w:tcPr>
            <w:tcW w:w="2282" w:type="dxa"/>
          </w:tcPr>
          <w:p w14:paraId="42EB2D59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3377863" w14:textId="77777777" w:rsidR="001F2FC9" w:rsidRPr="00AA3E23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>Inne w tym związane</w:t>
            </w:r>
          </w:p>
          <w:p w14:paraId="12124BA1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  <w:b/>
              </w:rPr>
            </w:pPr>
            <w:r w:rsidRPr="00AA3E23">
              <w:rPr>
                <w:rFonts w:ascii="Arial" w:hAnsi="Arial" w:cs="Arial"/>
                <w:b/>
              </w:rPr>
              <w:t xml:space="preserve"> z pandemią</w:t>
            </w:r>
            <w:r w:rsidR="00AA3E2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05" w:type="dxa"/>
          </w:tcPr>
          <w:p w14:paraId="62EC14E9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EB1C0B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8 gmin</w:t>
            </w:r>
          </w:p>
          <w:p w14:paraId="779F8CF6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EEFB7B2" w14:textId="77777777" w:rsidR="00BD0F93" w:rsidRPr="00B72BDE" w:rsidRDefault="00BD0F93" w:rsidP="00B15C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2BDE">
              <w:rPr>
                <w:rFonts w:ascii="Arial" w:hAnsi="Arial" w:cs="Arial"/>
              </w:rPr>
              <w:t>4,4%</w:t>
            </w:r>
          </w:p>
          <w:p w14:paraId="0D670B19" w14:textId="77777777" w:rsidR="00BD0F93" w:rsidRPr="00B72BDE" w:rsidRDefault="00BD0F93" w:rsidP="001F2F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58" w:type="dxa"/>
          </w:tcPr>
          <w:p w14:paraId="452172FB" w14:textId="77777777" w:rsidR="00BD0F93" w:rsidRPr="00CB4A86" w:rsidRDefault="00BD0F93" w:rsidP="00CB4A8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 xml:space="preserve">uciążliwa sprawozdawczość (+ dodatkowa związana z covid-19) </w:t>
            </w:r>
          </w:p>
          <w:p w14:paraId="2F44EA2A" w14:textId="77777777" w:rsidR="00BD0F93" w:rsidRPr="00CB4A86" w:rsidRDefault="00BD0F93" w:rsidP="00CB4A8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nadmiar obowiązków przewodniczącego ZI i brak narzędzi egzekwowania do włączenia członków ZI w działania edukacyjne czy profilaktyczne</w:t>
            </w:r>
          </w:p>
          <w:p w14:paraId="01D82514" w14:textId="77777777" w:rsidR="00BD0F93" w:rsidRPr="00CB4A86" w:rsidRDefault="00BD0F93" w:rsidP="00CB4A8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utrudniony osobisty kontakt</w:t>
            </w:r>
          </w:p>
          <w:p w14:paraId="5C131F3F" w14:textId="77777777" w:rsidR="00BD0F93" w:rsidRPr="00CB4A86" w:rsidRDefault="00BD0F93" w:rsidP="00CB4A8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trudności w prowadzeniu programów profilaktycznych ze względu na pandemię</w:t>
            </w:r>
          </w:p>
          <w:p w14:paraId="64A28975" w14:textId="77777777" w:rsidR="00BD0F93" w:rsidRPr="00CB4A86" w:rsidRDefault="00BD0F93" w:rsidP="00CB4A8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29" w:hanging="329"/>
              <w:jc w:val="both"/>
              <w:rPr>
                <w:rFonts w:ascii="Arial" w:hAnsi="Arial" w:cs="Arial"/>
              </w:rPr>
            </w:pPr>
            <w:r w:rsidRPr="00CB4A86">
              <w:rPr>
                <w:rFonts w:ascii="Arial" w:hAnsi="Arial" w:cs="Arial"/>
              </w:rPr>
              <w:t>w związku z obecną sytuacją epidemiologiczną wizyty w środowisku są ograniczone</w:t>
            </w:r>
          </w:p>
        </w:tc>
      </w:tr>
    </w:tbl>
    <w:p w14:paraId="31A30A71" w14:textId="77777777" w:rsidR="003D3B71" w:rsidRPr="00B72BDE" w:rsidRDefault="003D3B71" w:rsidP="001F2FC9">
      <w:pPr>
        <w:spacing w:after="0" w:line="360" w:lineRule="auto"/>
        <w:rPr>
          <w:rFonts w:ascii="Arial" w:hAnsi="Arial" w:cs="Arial"/>
        </w:rPr>
      </w:pPr>
    </w:p>
    <w:sectPr w:rsidR="003D3B71" w:rsidRPr="00B72BDE" w:rsidSect="004A5346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380A" w14:textId="77777777" w:rsidR="003566B0" w:rsidRDefault="003566B0" w:rsidP="00725E98">
      <w:pPr>
        <w:spacing w:after="0" w:line="240" w:lineRule="auto"/>
      </w:pPr>
      <w:r>
        <w:separator/>
      </w:r>
    </w:p>
  </w:endnote>
  <w:endnote w:type="continuationSeparator" w:id="0">
    <w:p w14:paraId="5C1F25CD" w14:textId="77777777" w:rsidR="003566B0" w:rsidRDefault="003566B0" w:rsidP="0072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3928" w14:textId="77777777" w:rsidR="003566B0" w:rsidRDefault="003566B0" w:rsidP="00725E98">
      <w:pPr>
        <w:spacing w:after="0" w:line="240" w:lineRule="auto"/>
      </w:pPr>
      <w:r>
        <w:separator/>
      </w:r>
    </w:p>
  </w:footnote>
  <w:footnote w:type="continuationSeparator" w:id="0">
    <w:p w14:paraId="41AF1A95" w14:textId="77777777" w:rsidR="003566B0" w:rsidRDefault="003566B0" w:rsidP="0072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A10C" w14:textId="77777777" w:rsidR="008540C4" w:rsidRPr="00725E98" w:rsidRDefault="008540C4" w:rsidP="00725E98">
    <w:pPr>
      <w:pStyle w:val="Nagwek"/>
      <w:jc w:val="center"/>
      <w:rPr>
        <w:i/>
        <w:sz w:val="32"/>
        <w:szCs w:val="32"/>
      </w:rPr>
    </w:pPr>
    <w:r w:rsidRPr="00725E98">
      <w:rPr>
        <w:i/>
        <w:sz w:val="32"/>
        <w:szCs w:val="32"/>
      </w:rPr>
      <w:t>CZYNNIKI UTRUDNIAJĄCE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812"/>
    <w:multiLevelType w:val="hybridMultilevel"/>
    <w:tmpl w:val="6228352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A9B"/>
    <w:multiLevelType w:val="hybridMultilevel"/>
    <w:tmpl w:val="C4440BB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752"/>
    <w:multiLevelType w:val="hybridMultilevel"/>
    <w:tmpl w:val="EC761E7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DC3"/>
    <w:multiLevelType w:val="hybridMultilevel"/>
    <w:tmpl w:val="7ED891D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56B3"/>
    <w:multiLevelType w:val="hybridMultilevel"/>
    <w:tmpl w:val="A80C734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D2414"/>
    <w:multiLevelType w:val="hybridMultilevel"/>
    <w:tmpl w:val="91B8BCB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507C"/>
    <w:multiLevelType w:val="hybridMultilevel"/>
    <w:tmpl w:val="C0C831D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4571"/>
    <w:multiLevelType w:val="hybridMultilevel"/>
    <w:tmpl w:val="A93A831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8CC"/>
    <w:multiLevelType w:val="hybridMultilevel"/>
    <w:tmpl w:val="5E70680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35AA"/>
    <w:multiLevelType w:val="hybridMultilevel"/>
    <w:tmpl w:val="E1365BC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2273"/>
    <w:multiLevelType w:val="hybridMultilevel"/>
    <w:tmpl w:val="A14A368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10F9"/>
    <w:multiLevelType w:val="hybridMultilevel"/>
    <w:tmpl w:val="A9EA1E1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148FE"/>
    <w:multiLevelType w:val="hybridMultilevel"/>
    <w:tmpl w:val="FACE409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010"/>
    <w:multiLevelType w:val="hybridMultilevel"/>
    <w:tmpl w:val="0468705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0F4"/>
    <w:multiLevelType w:val="hybridMultilevel"/>
    <w:tmpl w:val="963637B4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7D76"/>
    <w:multiLevelType w:val="hybridMultilevel"/>
    <w:tmpl w:val="EAB2339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0C16"/>
    <w:multiLevelType w:val="hybridMultilevel"/>
    <w:tmpl w:val="31D043F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5EE5"/>
    <w:multiLevelType w:val="hybridMultilevel"/>
    <w:tmpl w:val="72E66AB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1A18"/>
    <w:multiLevelType w:val="hybridMultilevel"/>
    <w:tmpl w:val="71C615F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C4EB1"/>
    <w:multiLevelType w:val="hybridMultilevel"/>
    <w:tmpl w:val="383CD06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6257"/>
    <w:multiLevelType w:val="hybridMultilevel"/>
    <w:tmpl w:val="E84EBC9A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7073F"/>
    <w:multiLevelType w:val="hybridMultilevel"/>
    <w:tmpl w:val="6F7C7F16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61F25"/>
    <w:multiLevelType w:val="hybridMultilevel"/>
    <w:tmpl w:val="1934295C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22"/>
  </w:num>
  <w:num w:numId="5">
    <w:abstractNumId w:val="10"/>
  </w:num>
  <w:num w:numId="6">
    <w:abstractNumId w:val="1"/>
  </w:num>
  <w:num w:numId="7">
    <w:abstractNumId w:val="18"/>
  </w:num>
  <w:num w:numId="8">
    <w:abstractNumId w:val="8"/>
  </w:num>
  <w:num w:numId="9">
    <w:abstractNumId w:val="21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2"/>
  </w:num>
  <w:num w:numId="21">
    <w:abstractNumId w:val="6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27"/>
    <w:rsid w:val="00044D51"/>
    <w:rsid w:val="00076103"/>
    <w:rsid w:val="001075E7"/>
    <w:rsid w:val="001F2FC9"/>
    <w:rsid w:val="00202F27"/>
    <w:rsid w:val="00292669"/>
    <w:rsid w:val="002A08CD"/>
    <w:rsid w:val="002B63A0"/>
    <w:rsid w:val="002F1E6E"/>
    <w:rsid w:val="00310421"/>
    <w:rsid w:val="003566B0"/>
    <w:rsid w:val="00357DA1"/>
    <w:rsid w:val="003D294D"/>
    <w:rsid w:val="003D3B71"/>
    <w:rsid w:val="003E516E"/>
    <w:rsid w:val="003E6B48"/>
    <w:rsid w:val="003E7E47"/>
    <w:rsid w:val="0045716D"/>
    <w:rsid w:val="004A1153"/>
    <w:rsid w:val="004A5346"/>
    <w:rsid w:val="0053514E"/>
    <w:rsid w:val="005B61A4"/>
    <w:rsid w:val="0060125F"/>
    <w:rsid w:val="00725E98"/>
    <w:rsid w:val="007451AF"/>
    <w:rsid w:val="007642C2"/>
    <w:rsid w:val="00792788"/>
    <w:rsid w:val="00823DDB"/>
    <w:rsid w:val="008540C4"/>
    <w:rsid w:val="00872ADD"/>
    <w:rsid w:val="00874DD2"/>
    <w:rsid w:val="0094053A"/>
    <w:rsid w:val="009C7540"/>
    <w:rsid w:val="009F3468"/>
    <w:rsid w:val="00A258AA"/>
    <w:rsid w:val="00A2692A"/>
    <w:rsid w:val="00A3577E"/>
    <w:rsid w:val="00A6559C"/>
    <w:rsid w:val="00A67998"/>
    <w:rsid w:val="00A83674"/>
    <w:rsid w:val="00AA3E23"/>
    <w:rsid w:val="00AD0B2E"/>
    <w:rsid w:val="00B15C35"/>
    <w:rsid w:val="00B47DD6"/>
    <w:rsid w:val="00B5387E"/>
    <w:rsid w:val="00B72BDE"/>
    <w:rsid w:val="00B876B7"/>
    <w:rsid w:val="00BA7E6E"/>
    <w:rsid w:val="00BD0F93"/>
    <w:rsid w:val="00C34214"/>
    <w:rsid w:val="00C712C2"/>
    <w:rsid w:val="00C862C4"/>
    <w:rsid w:val="00C93EF6"/>
    <w:rsid w:val="00CA5C4A"/>
    <w:rsid w:val="00CB4A86"/>
    <w:rsid w:val="00D01FA1"/>
    <w:rsid w:val="00DA1B8E"/>
    <w:rsid w:val="00DC3C6C"/>
    <w:rsid w:val="00E72C42"/>
    <w:rsid w:val="00EA449F"/>
    <w:rsid w:val="00EC34A2"/>
    <w:rsid w:val="00EC5B06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CBB3"/>
  <w15:chartTrackingRefBased/>
  <w15:docId w15:val="{DB19130E-F7FE-4A74-8374-82722E8B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9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5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A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98"/>
  </w:style>
  <w:style w:type="paragraph" w:styleId="Stopka">
    <w:name w:val="footer"/>
    <w:basedOn w:val="Normalny"/>
    <w:link w:val="StopkaZnak"/>
    <w:uiPriority w:val="99"/>
    <w:unhideWhenUsed/>
    <w:rsid w:val="0072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98"/>
  </w:style>
  <w:style w:type="paragraph" w:styleId="Akapitzlist">
    <w:name w:val="List Paragraph"/>
    <w:basedOn w:val="Normalny"/>
    <w:uiPriority w:val="34"/>
    <w:qFormat/>
    <w:rsid w:val="001F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Czynniki utrudniające - razem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Arkusz1!$A$2:$A$39</c:f>
              <c:strCache>
                <c:ptCount val="24"/>
                <c:pt idx="1">
                  <c:v>Uzalezn od alk.brak lecz.</c:v>
                </c:pt>
                <c:pt idx="2">
                  <c:v>Brak narz.egzek.OSP</c:v>
                </c:pt>
                <c:pt idx="3">
                  <c:v>Sformal/biurokr</c:v>
                </c:pt>
                <c:pt idx="4">
                  <c:v>Duże obciąż. pr,socj.</c:v>
                </c:pt>
                <c:pt idx="5">
                  <c:v>Niska motyw. ODP</c:v>
                </c:pt>
                <c:pt idx="6">
                  <c:v>Negat.stereotypy</c:v>
                </c:pt>
                <c:pt idx="7">
                  <c:v>Brak wiary w pomoc</c:v>
                </c:pt>
                <c:pt idx="8">
                  <c:v>Duże obciąż. emocj.</c:v>
                </c:pt>
                <c:pt idx="9">
                  <c:v>Brak identyf. z zad.</c:v>
                </c:pt>
                <c:pt idx="10">
                  <c:v>Niskie zainter.szkol.</c:v>
                </c:pt>
                <c:pt idx="11">
                  <c:v>Niska licz.orzecz.śr.</c:v>
                </c:pt>
                <c:pt idx="12">
                  <c:v>Niska akt.ODP</c:v>
                </c:pt>
                <c:pt idx="13">
                  <c:v>Niska aktywn. ZI/GR</c:v>
                </c:pt>
                <c:pt idx="14">
                  <c:v>Brak środk.na dział.</c:v>
                </c:pt>
                <c:pt idx="15">
                  <c:v>Brak specj. do OSP</c:v>
                </c:pt>
                <c:pt idx="16">
                  <c:v>Mała licz.prog.prof.</c:v>
                </c:pt>
                <c:pt idx="17">
                  <c:v>Brak środk. na szkol.</c:v>
                </c:pt>
                <c:pt idx="18">
                  <c:v>Brak specjalist.</c:v>
                </c:pt>
                <c:pt idx="19">
                  <c:v>Funkcj. GR</c:v>
                </c:pt>
                <c:pt idx="20">
                  <c:v>Funkcj.ZI</c:v>
                </c:pt>
                <c:pt idx="21">
                  <c:v>ustawa o p/przem.</c:v>
                </c:pt>
                <c:pt idx="22">
                  <c:v>Rozporz.NK</c:v>
                </c:pt>
                <c:pt idx="23">
                  <c:v>Funkcj. Gm.Progr.</c:v>
                </c:pt>
              </c:strCache>
            </c:strRef>
          </c:cat>
          <c:val>
            <c:numRef>
              <c:f>Arkusz1!$B$2:$B$39</c:f>
              <c:numCache>
                <c:formatCode>General</c:formatCode>
                <c:ptCount val="25"/>
                <c:pt idx="1">
                  <c:v>85</c:v>
                </c:pt>
                <c:pt idx="2">
                  <c:v>81</c:v>
                </c:pt>
                <c:pt idx="3">
                  <c:v>75</c:v>
                </c:pt>
                <c:pt idx="4">
                  <c:v>72</c:v>
                </c:pt>
                <c:pt idx="5">
                  <c:v>71</c:v>
                </c:pt>
                <c:pt idx="6">
                  <c:v>66</c:v>
                </c:pt>
                <c:pt idx="7">
                  <c:v>65</c:v>
                </c:pt>
                <c:pt idx="8">
                  <c:v>64</c:v>
                </c:pt>
                <c:pt idx="9">
                  <c:v>63</c:v>
                </c:pt>
                <c:pt idx="10">
                  <c:v>57</c:v>
                </c:pt>
                <c:pt idx="11">
                  <c:v>54</c:v>
                </c:pt>
                <c:pt idx="12">
                  <c:v>53</c:v>
                </c:pt>
                <c:pt idx="13">
                  <c:v>52</c:v>
                </c:pt>
                <c:pt idx="14">
                  <c:v>51</c:v>
                </c:pt>
                <c:pt idx="15">
                  <c:v>45</c:v>
                </c:pt>
                <c:pt idx="16">
                  <c:v>45</c:v>
                </c:pt>
                <c:pt idx="17">
                  <c:v>44</c:v>
                </c:pt>
                <c:pt idx="18">
                  <c:v>43</c:v>
                </c:pt>
                <c:pt idx="19">
                  <c:v>31</c:v>
                </c:pt>
                <c:pt idx="20">
                  <c:v>30</c:v>
                </c:pt>
                <c:pt idx="21">
                  <c:v>23</c:v>
                </c:pt>
                <c:pt idx="22">
                  <c:v>22</c:v>
                </c:pt>
                <c:pt idx="2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3-434B-B577-39FDED457C3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Arkusz1!$A$2:$A$39</c:f>
              <c:strCache>
                <c:ptCount val="24"/>
                <c:pt idx="1">
                  <c:v>Uzalezn od alk.brak lecz.</c:v>
                </c:pt>
                <c:pt idx="2">
                  <c:v>Brak narz.egzek.OSP</c:v>
                </c:pt>
                <c:pt idx="3">
                  <c:v>Sformal/biurokr</c:v>
                </c:pt>
                <c:pt idx="4">
                  <c:v>Duże obciąż. pr,socj.</c:v>
                </c:pt>
                <c:pt idx="5">
                  <c:v>Niska motyw. ODP</c:v>
                </c:pt>
                <c:pt idx="6">
                  <c:v>Negat.stereotypy</c:v>
                </c:pt>
                <c:pt idx="7">
                  <c:v>Brak wiary w pomoc</c:v>
                </c:pt>
                <c:pt idx="8">
                  <c:v>Duże obciąż. emocj.</c:v>
                </c:pt>
                <c:pt idx="9">
                  <c:v>Brak identyf. z zad.</c:v>
                </c:pt>
                <c:pt idx="10">
                  <c:v>Niskie zainter.szkol.</c:v>
                </c:pt>
                <c:pt idx="11">
                  <c:v>Niska licz.orzecz.śr.</c:v>
                </c:pt>
                <c:pt idx="12">
                  <c:v>Niska akt.ODP</c:v>
                </c:pt>
                <c:pt idx="13">
                  <c:v>Niska aktywn. ZI/GR</c:v>
                </c:pt>
                <c:pt idx="14">
                  <c:v>Brak środk.na dział.</c:v>
                </c:pt>
                <c:pt idx="15">
                  <c:v>Brak specj. do OSP</c:v>
                </c:pt>
                <c:pt idx="16">
                  <c:v>Mała licz.prog.prof.</c:v>
                </c:pt>
                <c:pt idx="17">
                  <c:v>Brak środk. na szkol.</c:v>
                </c:pt>
                <c:pt idx="18">
                  <c:v>Brak specjalist.</c:v>
                </c:pt>
                <c:pt idx="19">
                  <c:v>Funkcj. GR</c:v>
                </c:pt>
                <c:pt idx="20">
                  <c:v>Funkcj.ZI</c:v>
                </c:pt>
                <c:pt idx="21">
                  <c:v>ustawa o p/przem.</c:v>
                </c:pt>
                <c:pt idx="22">
                  <c:v>Rozporz.NK</c:v>
                </c:pt>
                <c:pt idx="23">
                  <c:v>Funkcj. Gm.Progr.</c:v>
                </c:pt>
              </c:strCache>
            </c:strRef>
          </c:cat>
          <c:val>
            <c:numRef>
              <c:f>Arkusz1!$C$2:$C$39</c:f>
              <c:numCache>
                <c:formatCode>General</c:formatCode>
                <c:ptCount val="25"/>
                <c:pt idx="1">
                  <c:v>47</c:v>
                </c:pt>
                <c:pt idx="2">
                  <c:v>45</c:v>
                </c:pt>
                <c:pt idx="3">
                  <c:v>41</c:v>
                </c:pt>
                <c:pt idx="4">
                  <c:v>40</c:v>
                </c:pt>
                <c:pt idx="5">
                  <c:v>39</c:v>
                </c:pt>
                <c:pt idx="6">
                  <c:v>36</c:v>
                </c:pt>
                <c:pt idx="7">
                  <c:v>36</c:v>
                </c:pt>
                <c:pt idx="8">
                  <c:v>35</c:v>
                </c:pt>
                <c:pt idx="9">
                  <c:v>35</c:v>
                </c:pt>
                <c:pt idx="10">
                  <c:v>31</c:v>
                </c:pt>
                <c:pt idx="11">
                  <c:v>30</c:v>
                </c:pt>
                <c:pt idx="12">
                  <c:v>29</c:v>
                </c:pt>
                <c:pt idx="13">
                  <c:v>29</c:v>
                </c:pt>
                <c:pt idx="14">
                  <c:v>28</c:v>
                </c:pt>
                <c:pt idx="15">
                  <c:v>25</c:v>
                </c:pt>
                <c:pt idx="16">
                  <c:v>25</c:v>
                </c:pt>
                <c:pt idx="17">
                  <c:v>24</c:v>
                </c:pt>
                <c:pt idx="18">
                  <c:v>24</c:v>
                </c:pt>
                <c:pt idx="19">
                  <c:v>17</c:v>
                </c:pt>
                <c:pt idx="20">
                  <c:v>16</c:v>
                </c:pt>
                <c:pt idx="21">
                  <c:v>13</c:v>
                </c:pt>
                <c:pt idx="22">
                  <c:v>12</c:v>
                </c:pt>
                <c:pt idx="2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33-434B-B577-39FDED457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73448"/>
        <c:axId val="495171480"/>
      </c:barChart>
      <c:catAx>
        <c:axId val="495173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171480"/>
        <c:crosses val="autoZero"/>
        <c:auto val="1"/>
        <c:lblAlgn val="ctr"/>
        <c:lblOffset val="100"/>
        <c:noMultiLvlLbl val="0"/>
      </c:catAx>
      <c:valAx>
        <c:axId val="49517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173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Ochrona i pomoc ODP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Sformalizowanie pomocy</c:v>
                </c:pt>
                <c:pt idx="1">
                  <c:v>Niska akt.instyt.</c:v>
                </c:pt>
                <c:pt idx="2">
                  <c:v>Niska akt.ODP 3</c:v>
                </c:pt>
                <c:pt idx="3">
                  <c:v>Brak urzek.śr.praw.</c:v>
                </c:pt>
                <c:pt idx="4">
                  <c:v>Brak specjalist.</c:v>
                </c:pt>
                <c:pt idx="5">
                  <c:v>In.w tym pand.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75</c:v>
                </c:pt>
                <c:pt idx="1">
                  <c:v>52</c:v>
                </c:pt>
                <c:pt idx="2">
                  <c:v>53</c:v>
                </c:pt>
                <c:pt idx="3">
                  <c:v>65</c:v>
                </c:pt>
                <c:pt idx="4">
                  <c:v>43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B-4890-AA30-653C6E61065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Sformalizowanie pomocy</c:v>
                </c:pt>
                <c:pt idx="1">
                  <c:v>Niska akt.instyt.</c:v>
                </c:pt>
                <c:pt idx="2">
                  <c:v>Niska akt.ODP 3</c:v>
                </c:pt>
                <c:pt idx="3">
                  <c:v>Brak urzek.śr.praw.</c:v>
                </c:pt>
                <c:pt idx="4">
                  <c:v>Brak specjalist.</c:v>
                </c:pt>
                <c:pt idx="5">
                  <c:v>In.w tym pand.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41.2</c:v>
                </c:pt>
                <c:pt idx="1">
                  <c:v>28.6</c:v>
                </c:pt>
                <c:pt idx="2">
                  <c:v>29.1</c:v>
                </c:pt>
                <c:pt idx="3">
                  <c:v>35.700000000000003</c:v>
                </c:pt>
                <c:pt idx="4">
                  <c:v>23.6</c:v>
                </c:pt>
                <c:pt idx="5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9B-4890-AA30-653C6E610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289384"/>
        <c:axId val="469285776"/>
      </c:barChart>
      <c:catAx>
        <c:axId val="469289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285776"/>
        <c:crosses val="autoZero"/>
        <c:auto val="1"/>
        <c:lblAlgn val="ctr"/>
        <c:lblOffset val="100"/>
        <c:noMultiLvlLbl val="0"/>
      </c:catAx>
      <c:valAx>
        <c:axId val="46928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289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Podnoszenie kompetencji służb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Brak ident.</c:v>
                </c:pt>
                <c:pt idx="1">
                  <c:v>Brak śr. na dział</c:v>
                </c:pt>
                <c:pt idx="2">
                  <c:v>Brak śr.na szkol.</c:v>
                </c:pt>
                <c:pt idx="3">
                  <c:v>Obciąż.prac.socj.</c:v>
                </c:pt>
                <c:pt idx="4">
                  <c:v>Obciąż.emocj. </c:v>
                </c:pt>
                <c:pt idx="5">
                  <c:v>In. w tym pand.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63</c:v>
                </c:pt>
                <c:pt idx="1">
                  <c:v>51</c:v>
                </c:pt>
                <c:pt idx="2">
                  <c:v>44</c:v>
                </c:pt>
                <c:pt idx="3">
                  <c:v>72</c:v>
                </c:pt>
                <c:pt idx="4">
                  <c:v>64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53-4D71-BB2C-A9B59A52989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Brak ident.</c:v>
                </c:pt>
                <c:pt idx="1">
                  <c:v>Brak śr. na dział</c:v>
                </c:pt>
                <c:pt idx="2">
                  <c:v>Brak śr.na szkol.</c:v>
                </c:pt>
                <c:pt idx="3">
                  <c:v>Obciąż.prac.socj.</c:v>
                </c:pt>
                <c:pt idx="4">
                  <c:v>Obciąż.emocj. </c:v>
                </c:pt>
                <c:pt idx="5">
                  <c:v>In. w tym pand.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34.6</c:v>
                </c:pt>
                <c:pt idx="1">
                  <c:v>28</c:v>
                </c:pt>
                <c:pt idx="2">
                  <c:v>24.2</c:v>
                </c:pt>
                <c:pt idx="3">
                  <c:v>39.6</c:v>
                </c:pt>
                <c:pt idx="4">
                  <c:v>35.200000000000003</c:v>
                </c:pt>
                <c:pt idx="5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53-4D71-BB2C-A9B59A529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342224"/>
        <c:axId val="246346488"/>
      </c:barChart>
      <c:catAx>
        <c:axId val="24634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6346488"/>
        <c:crosses val="autoZero"/>
        <c:auto val="1"/>
        <c:lblAlgn val="ctr"/>
        <c:lblOffset val="100"/>
        <c:noMultiLvlLbl val="0"/>
      </c:catAx>
      <c:valAx>
        <c:axId val="246346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634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Praca z OSP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Brak specjalist.</c:v>
                </c:pt>
                <c:pt idx="1">
                  <c:v>Brak narz. egzekwuj.</c:v>
                </c:pt>
                <c:pt idx="2">
                  <c:v>Uzalezn. od śr.</c:v>
                </c:pt>
                <c:pt idx="3">
                  <c:v>Niska l.wyroków</c:v>
                </c:pt>
                <c:pt idx="4">
                  <c:v>In.w tym pand.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45</c:v>
                </c:pt>
                <c:pt idx="1">
                  <c:v>67</c:v>
                </c:pt>
                <c:pt idx="2">
                  <c:v>85</c:v>
                </c:pt>
                <c:pt idx="3">
                  <c:v>54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8-49DB-9FD5-0FD4DCB882D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Brak specjalist.</c:v>
                </c:pt>
                <c:pt idx="1">
                  <c:v>Brak narz. egzekwuj.</c:v>
                </c:pt>
                <c:pt idx="2">
                  <c:v>Uzalezn. od śr.</c:v>
                </c:pt>
                <c:pt idx="3">
                  <c:v>Niska l.wyroków</c:v>
                </c:pt>
                <c:pt idx="4">
                  <c:v>In.w tym pand.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24.7</c:v>
                </c:pt>
                <c:pt idx="1">
                  <c:v>36.799999999999997</c:v>
                </c:pt>
                <c:pt idx="2">
                  <c:v>46.7</c:v>
                </c:pt>
                <c:pt idx="3">
                  <c:v>29.6</c:v>
                </c:pt>
                <c:pt idx="4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78-49DB-9FD5-0FD4DCB88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910984"/>
        <c:axId val="340911640"/>
      </c:barChart>
      <c:catAx>
        <c:axId val="34091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0911640"/>
        <c:crosses val="autoZero"/>
        <c:auto val="1"/>
        <c:lblAlgn val="ctr"/>
        <c:lblOffset val="100"/>
        <c:noMultiLvlLbl val="0"/>
      </c:catAx>
      <c:valAx>
        <c:axId val="34091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091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Aspekty prawne/formalne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Ustawa o p/przemocy</c:v>
                </c:pt>
                <c:pt idx="1">
                  <c:v>Rozp.NK</c:v>
                </c:pt>
                <c:pt idx="2">
                  <c:v>Funkcj.ZI</c:v>
                </c:pt>
                <c:pt idx="3">
                  <c:v>Funkcj.GR</c:v>
                </c:pt>
                <c:pt idx="4">
                  <c:v>Funkcj.GPPPwR</c:v>
                </c:pt>
                <c:pt idx="5">
                  <c:v>Egzekw.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30</c:v>
                </c:pt>
                <c:pt idx="3">
                  <c:v>31</c:v>
                </c:pt>
                <c:pt idx="4">
                  <c:v>17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6-482F-B184-135424075C7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Ustawa o p/przemocy</c:v>
                </c:pt>
                <c:pt idx="1">
                  <c:v>Rozp.NK</c:v>
                </c:pt>
                <c:pt idx="2">
                  <c:v>Funkcj.ZI</c:v>
                </c:pt>
                <c:pt idx="3">
                  <c:v>Funkcj.GR</c:v>
                </c:pt>
                <c:pt idx="4">
                  <c:v>Funkcj.GPPPwR</c:v>
                </c:pt>
                <c:pt idx="5">
                  <c:v>Egzekw.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12.6</c:v>
                </c:pt>
                <c:pt idx="1">
                  <c:v>12.1</c:v>
                </c:pt>
                <c:pt idx="2">
                  <c:v>16.5</c:v>
                </c:pt>
                <c:pt idx="3">
                  <c:v>17</c:v>
                </c:pt>
                <c:pt idx="4">
                  <c:v>9.3000000000000007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26-482F-B184-135424075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780200"/>
        <c:axId val="247780856"/>
      </c:barChart>
      <c:catAx>
        <c:axId val="247780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780856"/>
        <c:crosses val="autoZero"/>
        <c:auto val="1"/>
        <c:lblAlgn val="ctr"/>
        <c:lblOffset val="100"/>
        <c:noMultiLvlLbl val="0"/>
      </c:catAx>
      <c:valAx>
        <c:axId val="24778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780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Profilaktyka/edukacja społeczna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Brakśrodkow</c:v>
                </c:pt>
                <c:pt idx="1">
                  <c:v>Negat.stereot.</c:v>
                </c:pt>
                <c:pt idx="2">
                  <c:v>Niskie zainteres. Szk.</c:v>
                </c:pt>
                <c:pt idx="3">
                  <c:v>Motywacja do współpr.</c:v>
                </c:pt>
                <c:pt idx="4">
                  <c:v>Mała l.pr.prof.</c:v>
                </c:pt>
                <c:pt idx="5">
                  <c:v>In.w tym pand.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54</c:v>
                </c:pt>
                <c:pt idx="1">
                  <c:v>66</c:v>
                </c:pt>
                <c:pt idx="2">
                  <c:v>57</c:v>
                </c:pt>
                <c:pt idx="3">
                  <c:v>71</c:v>
                </c:pt>
                <c:pt idx="4">
                  <c:v>45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1-4B6E-A4B3-F0E13E88792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gmin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Brakśrodkow</c:v>
                </c:pt>
                <c:pt idx="1">
                  <c:v>Negat.stereot.</c:v>
                </c:pt>
                <c:pt idx="2">
                  <c:v>Niskie zainteres. Szk.</c:v>
                </c:pt>
                <c:pt idx="3">
                  <c:v>Motywacja do współpr.</c:v>
                </c:pt>
                <c:pt idx="4">
                  <c:v>Mała l.pr.prof.</c:v>
                </c:pt>
                <c:pt idx="5">
                  <c:v>In.w tym pand.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29.7</c:v>
                </c:pt>
                <c:pt idx="1">
                  <c:v>36.299999999999997</c:v>
                </c:pt>
                <c:pt idx="2">
                  <c:v>31.3</c:v>
                </c:pt>
                <c:pt idx="3">
                  <c:v>39</c:v>
                </c:pt>
                <c:pt idx="4">
                  <c:v>24.7</c:v>
                </c:pt>
                <c:pt idx="5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A1-4B6E-A4B3-F0E13E887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341896"/>
        <c:axId val="246345176"/>
      </c:barChart>
      <c:catAx>
        <c:axId val="246341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6345176"/>
        <c:crosses val="autoZero"/>
        <c:auto val="1"/>
        <c:lblAlgn val="ctr"/>
        <c:lblOffset val="100"/>
        <c:noMultiLvlLbl val="0"/>
      </c:catAx>
      <c:valAx>
        <c:axId val="24634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6341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5FFC-F744-466D-BA78-F8C1AC73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6880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dcterms:created xsi:type="dcterms:W3CDTF">2021-12-02T06:38:00Z</dcterms:created>
  <dcterms:modified xsi:type="dcterms:W3CDTF">2021-12-02T06:38:00Z</dcterms:modified>
</cp:coreProperties>
</file>